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69D" w:rsidRPr="00C6269D" w:rsidRDefault="00C6269D" w:rsidP="00C6269D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sz w:val="28"/>
          <w:szCs w:val="32"/>
        </w:rPr>
      </w:pPr>
      <w:r w:rsidRPr="00C6269D">
        <w:rPr>
          <w:rFonts w:ascii="Times New Roman" w:eastAsia="Times New Roman" w:hAnsi="Times New Roman"/>
          <w:b/>
          <w:color w:val="000000"/>
          <w:sz w:val="28"/>
          <w:szCs w:val="32"/>
        </w:rPr>
        <w:t>Должностной регламент</w:t>
      </w:r>
    </w:p>
    <w:p w:rsidR="00C6269D" w:rsidRPr="00C6269D" w:rsidRDefault="00C6269D" w:rsidP="00C6269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 w:rsidRPr="00C6269D">
        <w:rPr>
          <w:rFonts w:ascii="Times New Roman" w:eastAsia="Times New Roman" w:hAnsi="Times New Roman"/>
          <w:b/>
          <w:sz w:val="28"/>
          <w:szCs w:val="28"/>
          <w:lang w:eastAsia="ru-RU"/>
        </w:rPr>
        <w:t>главного специалиста-эксперта отдела обеспечения</w:t>
      </w:r>
    </w:p>
    <w:p w:rsidR="00C6269D" w:rsidRPr="00C6269D" w:rsidRDefault="00C6269D" w:rsidP="00C6269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18"/>
          <w:lang w:eastAsia="ru-RU"/>
        </w:rPr>
      </w:pPr>
      <w:r w:rsidRPr="00C6269D">
        <w:rPr>
          <w:rFonts w:ascii="Times New Roman" w:eastAsia="Times New Roman" w:hAnsi="Times New Roman"/>
          <w:sz w:val="28"/>
          <w:szCs w:val="28"/>
          <w:lang w:eastAsia="ru-RU"/>
        </w:rPr>
        <w:t>МИ ФНС России по крупнейшим налогоплательщикам №1</w:t>
      </w:r>
    </w:p>
    <w:p w:rsidR="00C6269D" w:rsidRPr="00C6269D" w:rsidRDefault="00C6269D" w:rsidP="00C6269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6269D" w:rsidRPr="00C6269D" w:rsidRDefault="00C6269D" w:rsidP="00C6269D">
      <w:pPr>
        <w:widowControl w:val="0"/>
        <w:numPr>
          <w:ilvl w:val="0"/>
          <w:numId w:val="35"/>
        </w:num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6269D">
        <w:rPr>
          <w:rFonts w:ascii="Times New Roman" w:eastAsia="Times New Roman" w:hAnsi="Times New Roman"/>
          <w:b/>
          <w:sz w:val="28"/>
          <w:szCs w:val="28"/>
          <w:lang w:eastAsia="ru-RU"/>
        </w:rPr>
        <w:t>Общие положения</w:t>
      </w:r>
    </w:p>
    <w:p w:rsidR="00C6269D" w:rsidRPr="00C6269D" w:rsidRDefault="00C6269D" w:rsidP="00C6269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C6269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1. Должность федеральной государственной гражданской службы (далее гражданская служба) </w:t>
      </w:r>
      <w:r w:rsidRPr="00C6269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главного специалиста-эксперта </w:t>
      </w:r>
      <w:r w:rsidRPr="00C6269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отдела обеспечения</w:t>
      </w:r>
    </w:p>
    <w:p w:rsidR="00C6269D" w:rsidRPr="00C6269D" w:rsidRDefault="00C6269D" w:rsidP="00C6269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269D">
        <w:rPr>
          <w:rFonts w:ascii="Times New Roman" w:eastAsia="Times New Roman" w:hAnsi="Times New Roman"/>
          <w:sz w:val="28"/>
          <w:szCs w:val="28"/>
          <w:lang w:eastAsia="ru-RU"/>
        </w:rPr>
        <w:t xml:space="preserve">относится к </w:t>
      </w:r>
      <w:r w:rsidRPr="00C6269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старшей группе</w:t>
      </w:r>
      <w:r w:rsidRPr="00C6269D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должностей гражданской службы </w:t>
      </w:r>
      <w:r w:rsidRPr="00C6269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категории специалисты</w:t>
      </w:r>
      <w:r w:rsidRPr="00C6269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6269D" w:rsidRPr="00C6269D" w:rsidRDefault="00C6269D" w:rsidP="00C6269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269D">
        <w:rPr>
          <w:rFonts w:ascii="Times New Roman" w:eastAsia="Times New Roman" w:hAnsi="Times New Roman"/>
          <w:sz w:val="28"/>
          <w:szCs w:val="28"/>
          <w:lang w:eastAsia="ru-RU"/>
        </w:rPr>
        <w:t xml:space="preserve">Регистрационный номер (код) должности </w:t>
      </w:r>
      <w:r w:rsidRPr="00C6269D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– </w:t>
      </w:r>
      <w:r w:rsidRPr="00C6269D"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  <w:t>11-3-4-011.</w:t>
      </w:r>
    </w:p>
    <w:p w:rsidR="006A3E04" w:rsidRDefault="006A3E04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C6269D">
        <w:rPr>
          <w:rFonts w:ascii="Times New Roman" w:hAnsi="Times New Roman"/>
          <w:sz w:val="28"/>
          <w:szCs w:val="28"/>
        </w:rPr>
        <w:t>главного</w:t>
      </w:r>
      <w:r>
        <w:rPr>
          <w:rStyle w:val="FontStyle181"/>
          <w:b w:val="0"/>
          <w:sz w:val="28"/>
          <w:szCs w:val="28"/>
        </w:rPr>
        <w:t xml:space="preserve"> специалиста-эксперта</w:t>
      </w:r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  <w:u w:val="single"/>
        </w:rPr>
        <w:t>Ведение делопроизводства, электронного документооборота и архивного дела.</w:t>
      </w:r>
    </w:p>
    <w:p w:rsidR="006A3E04" w:rsidRPr="004D105A" w:rsidRDefault="006A3E04" w:rsidP="004B735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3. 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C6269D">
        <w:rPr>
          <w:rFonts w:ascii="Times New Roman" w:hAnsi="Times New Roman"/>
          <w:sz w:val="28"/>
          <w:szCs w:val="28"/>
        </w:rPr>
        <w:t>главного</w:t>
      </w:r>
      <w:r>
        <w:rPr>
          <w:rStyle w:val="FontStyle181"/>
          <w:b w:val="0"/>
          <w:sz w:val="28"/>
          <w:szCs w:val="28"/>
        </w:rPr>
        <w:t xml:space="preserve"> специалиста-эксперта</w:t>
      </w:r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виды</w:t>
      </w:r>
      <w:proofErr w:type="gramEnd"/>
      <w:r>
        <w:rPr>
          <w:rFonts w:ascii="Times New Roman" w:hAnsi="Times New Roman"/>
          <w:sz w:val="28"/>
          <w:szCs w:val="28"/>
        </w:rPr>
        <w:t xml:space="preserve"> входящие в область профессиональной служебной деятельности</w:t>
      </w:r>
    </w:p>
    <w:p w:rsidR="006A3E04" w:rsidRPr="005661F5" w:rsidRDefault="006A3E04" w:rsidP="007F339E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C6269D">
        <w:rPr>
          <w:rFonts w:ascii="Times New Roman" w:hAnsi="Times New Roman"/>
          <w:sz w:val="28"/>
          <w:szCs w:val="28"/>
        </w:rPr>
        <w:t>главного</w:t>
      </w:r>
      <w:r>
        <w:rPr>
          <w:rStyle w:val="FontStyle181"/>
          <w:b w:val="0"/>
          <w:sz w:val="28"/>
          <w:szCs w:val="28"/>
        </w:rPr>
        <w:t xml:space="preserve"> специалиста-эксперта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>Межрегиональной инспекции Федеральной налоговой службы по крупнейшим налогоплательщикам № 1</w:t>
      </w:r>
      <w:r>
        <w:rPr>
          <w:rStyle w:val="FontStyle174"/>
          <w:color w:val="000000"/>
          <w:sz w:val="28"/>
          <w:szCs w:val="28"/>
        </w:rPr>
        <w:t>.</w:t>
      </w:r>
      <w:r>
        <w:rPr>
          <w:rStyle w:val="FontStyle174"/>
          <w:szCs w:val="26"/>
        </w:rPr>
        <w:t xml:space="preserve"> </w:t>
      </w:r>
    </w:p>
    <w:p w:rsidR="006A3E04" w:rsidRDefault="006A3E04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 w:rsidR="00C6269D">
        <w:rPr>
          <w:rFonts w:ascii="Times New Roman" w:hAnsi="Times New Roman"/>
          <w:sz w:val="28"/>
          <w:szCs w:val="28"/>
        </w:rPr>
        <w:t>Главный</w:t>
      </w:r>
      <w:r>
        <w:rPr>
          <w:rStyle w:val="FontStyle181"/>
          <w:b w:val="0"/>
          <w:sz w:val="28"/>
          <w:szCs w:val="28"/>
        </w:rPr>
        <w:t xml:space="preserve"> специалист-эксперт</w:t>
      </w:r>
      <w:r w:rsidRPr="00B93661">
        <w:rPr>
          <w:rFonts w:ascii="Times New Roman" w:hAnsi="Times New Roman"/>
          <w:sz w:val="28"/>
          <w:szCs w:val="28"/>
        </w:rPr>
        <w:t xml:space="preserve"> 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74"/>
          <w:sz w:val="28"/>
          <w:szCs w:val="28"/>
        </w:rPr>
        <w:t>начальнику отдела</w:t>
      </w:r>
      <w:r w:rsidRPr="005661F5">
        <w:rPr>
          <w:rStyle w:val="FontStyle174"/>
          <w:sz w:val="28"/>
          <w:szCs w:val="28"/>
        </w:rPr>
        <w:t>.</w:t>
      </w:r>
    </w:p>
    <w:p w:rsidR="004947DF" w:rsidRDefault="004947DF" w:rsidP="00497EE8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</w:p>
    <w:p w:rsidR="006A3E04" w:rsidRPr="005E417D" w:rsidRDefault="006A3E04" w:rsidP="00497EE8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6A3E04" w:rsidRPr="002075E3" w:rsidRDefault="006A3E04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A3E04" w:rsidRPr="00B93661" w:rsidRDefault="006A3E0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C6269D">
        <w:rPr>
          <w:rFonts w:ascii="Times New Roman" w:hAnsi="Times New Roman"/>
          <w:sz w:val="28"/>
          <w:szCs w:val="28"/>
        </w:rPr>
        <w:t>главно</w:t>
      </w:r>
      <w:r w:rsidR="001D0972">
        <w:rPr>
          <w:rStyle w:val="FontStyle181"/>
          <w:b w:val="0"/>
          <w:sz w:val="28"/>
          <w:szCs w:val="28"/>
        </w:rPr>
        <w:t>го</w:t>
      </w:r>
      <w:r>
        <w:rPr>
          <w:rStyle w:val="FontStyle181"/>
          <w:b w:val="0"/>
          <w:sz w:val="28"/>
          <w:szCs w:val="28"/>
        </w:rPr>
        <w:t xml:space="preserve"> специалиста-эксперта</w:t>
      </w:r>
      <w:r w:rsidRPr="00B93661">
        <w:rPr>
          <w:rFonts w:ascii="Times New Roman" w:hAnsi="Times New Roman"/>
          <w:sz w:val="28"/>
          <w:szCs w:val="28"/>
        </w:rPr>
        <w:t xml:space="preserve"> 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C76E41" w:rsidRPr="00254686" w:rsidRDefault="006A3E04" w:rsidP="00C76E4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6.1. </w:t>
      </w:r>
      <w:r w:rsidR="00C76E41" w:rsidRPr="007F6334">
        <w:rPr>
          <w:rFonts w:ascii="Times New Roman" w:hAnsi="Times New Roman"/>
          <w:sz w:val="28"/>
          <w:szCs w:val="28"/>
        </w:rPr>
        <w:t>Наличие</w:t>
      </w:r>
      <w:r w:rsidR="00C76E41">
        <w:rPr>
          <w:rFonts w:ascii="Times New Roman" w:hAnsi="Times New Roman"/>
          <w:sz w:val="28"/>
          <w:szCs w:val="28"/>
        </w:rPr>
        <w:t xml:space="preserve"> высшего образования</w:t>
      </w:r>
      <w:r w:rsidR="00C76E41" w:rsidRPr="00254686">
        <w:rPr>
          <w:rFonts w:ascii="Times New Roman" w:hAnsi="Times New Roman"/>
          <w:sz w:val="28"/>
          <w:szCs w:val="28"/>
        </w:rPr>
        <w:t xml:space="preserve"> </w:t>
      </w:r>
      <w:r w:rsidR="00C76E41">
        <w:rPr>
          <w:rFonts w:ascii="Times New Roman" w:hAnsi="Times New Roman"/>
          <w:sz w:val="28"/>
          <w:szCs w:val="28"/>
        </w:rPr>
        <w:t>по специальности, направлению подготовки: «Экономика и управление», «Юриспруденция», «Финансы и кредит», «Налоги и налогообложение» или иные специальности и направления подготовки, содержащиеся в ранее применяемых перечнях специальностей и направлений подготовки,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6A3E04" w:rsidRPr="003D4B0C" w:rsidRDefault="006A3E0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pacing w:val="-2"/>
          <w:sz w:val="28"/>
          <w:szCs w:val="28"/>
        </w:rPr>
        <w:t>6.2. </w:t>
      </w:r>
      <w:r w:rsidRPr="001D5AD9">
        <w:rPr>
          <w:rStyle w:val="FontStyle174"/>
          <w:sz w:val="28"/>
          <w:szCs w:val="28"/>
        </w:rPr>
        <w:t>Без предъявления требований к стажу</w:t>
      </w:r>
      <w:r>
        <w:rPr>
          <w:rFonts w:ascii="Times New Roman" w:hAnsi="Times New Roman"/>
          <w:sz w:val="28"/>
          <w:szCs w:val="28"/>
        </w:rPr>
        <w:t>.</w:t>
      </w:r>
    </w:p>
    <w:p w:rsidR="006A3E04" w:rsidRDefault="006A3E04" w:rsidP="00C76E4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  <w:r w:rsidRPr="009F0CC2">
        <w:rPr>
          <w:rFonts w:ascii="Times New Roman" w:hAnsi="Times New Roman"/>
          <w:sz w:val="28"/>
          <w:szCs w:val="28"/>
        </w:rPr>
        <w:t xml:space="preserve"> требования к знанию государственного языка Российской Федерации  (русского языка);</w:t>
      </w:r>
    </w:p>
    <w:p w:rsidR="006A3E04" w:rsidRPr="009F0CC2" w:rsidRDefault="006A3E04" w:rsidP="00F24DA9">
      <w:pPr>
        <w:numPr>
          <w:ilvl w:val="0"/>
          <w:numId w:val="20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z w:val="28"/>
          <w:szCs w:val="28"/>
        </w:rPr>
        <w:t>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A3E04" w:rsidRPr="00E24953" w:rsidRDefault="006A3E04" w:rsidP="00E24953">
      <w:pPr>
        <w:numPr>
          <w:ilvl w:val="0"/>
          <w:numId w:val="20"/>
        </w:numPr>
        <w:spacing w:line="240" w:lineRule="auto"/>
        <w:rPr>
          <w:rFonts w:ascii="Times New Roman" w:hAnsi="Times New Roman"/>
        </w:rPr>
      </w:pPr>
      <w:r w:rsidRPr="009F0CC2">
        <w:rPr>
          <w:rFonts w:ascii="Times New Roman" w:hAnsi="Times New Roman"/>
          <w:sz w:val="28"/>
          <w:szCs w:val="28"/>
        </w:rPr>
        <w:t>в области информационно-коммуникационных технологий</w:t>
      </w:r>
      <w:r w:rsidRPr="009F0CC2">
        <w:rPr>
          <w:rFonts w:ascii="Times New Roman" w:hAnsi="Times New Roman"/>
        </w:rPr>
        <w:t>;</w:t>
      </w:r>
    </w:p>
    <w:p w:rsidR="006A3E04" w:rsidRDefault="006A3E04" w:rsidP="00946C2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6A3E04" w:rsidRDefault="006A3E04" w:rsidP="00E2495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6A3E04" w:rsidRPr="004A74CF" w:rsidRDefault="006A3E04" w:rsidP="00E24953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A74CF">
        <w:rPr>
          <w:rFonts w:ascii="Times New Roman" w:hAnsi="Times New Roman"/>
          <w:color w:val="000000"/>
          <w:sz w:val="28"/>
          <w:szCs w:val="28"/>
          <w:lang w:eastAsia="ru-RU"/>
        </w:rPr>
        <w:t>Федеральный закон от 22.10.2004 N 125-ФЗ "Об архивном деле в Российской Федерации"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6A3E04" w:rsidRPr="004A74CF" w:rsidRDefault="006A3E04" w:rsidP="00E24953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4A74CF">
        <w:rPr>
          <w:rFonts w:ascii="Times New Roman" w:hAnsi="Times New Roman"/>
          <w:bCs/>
          <w:color w:val="000000"/>
          <w:sz w:val="28"/>
          <w:szCs w:val="28"/>
          <w:lang w:eastAsia="ru-RU"/>
        </w:rPr>
        <w:lastRenderedPageBreak/>
        <w:t>Федеральн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ый закон от 27.07.2006 N 149-ФЗ </w:t>
      </w:r>
      <w:r w:rsidRPr="004A74CF">
        <w:rPr>
          <w:rFonts w:ascii="Times New Roman" w:hAnsi="Times New Roman"/>
          <w:bCs/>
          <w:color w:val="000000"/>
          <w:sz w:val="28"/>
          <w:szCs w:val="28"/>
          <w:lang w:eastAsia="ru-RU"/>
        </w:rPr>
        <w:t>"Об информации, информационных технологиях и о защите информации"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;</w:t>
      </w:r>
    </w:p>
    <w:p w:rsidR="006A3E04" w:rsidRPr="004A74CF" w:rsidRDefault="006A3E04" w:rsidP="00E24953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A74CF">
        <w:rPr>
          <w:rFonts w:ascii="Times New Roman" w:hAnsi="Times New Roman"/>
          <w:color w:val="000000"/>
          <w:sz w:val="28"/>
          <w:szCs w:val="28"/>
          <w:lang w:eastAsia="ru-RU"/>
        </w:rPr>
        <w:t>Указ Президента РФ от 06.03.1997 N 188 "Об утверждении Перечня сведений конфиденциального характера"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6A3E04" w:rsidRPr="004A74CF" w:rsidRDefault="006A3E04" w:rsidP="00E24953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color w:val="000000"/>
          <w:sz w:val="28"/>
          <w:szCs w:val="28"/>
        </w:rPr>
      </w:pPr>
      <w:r w:rsidRPr="004A74CF">
        <w:rPr>
          <w:rFonts w:ascii="Times New Roman" w:hAnsi="Times New Roman"/>
          <w:bCs/>
          <w:color w:val="000000"/>
          <w:sz w:val="28"/>
          <w:szCs w:val="28"/>
          <w:lang w:eastAsia="ru-RU"/>
        </w:rPr>
        <w:t>Приказ ФНС России от 17.02.2014 N ММВ-7-7/53@ "Об утверждении Регламента Федеральной налоговой службы" (Зарегистрировано в Минюсте России 27.05.2014 N 32450)</w:t>
      </w:r>
      <w:proofErr w:type="gramStart"/>
      <w:r w:rsidRPr="004A74C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;</w:t>
      </w:r>
      <w:proofErr w:type="gramEnd"/>
    </w:p>
    <w:p w:rsidR="006A3E04" w:rsidRDefault="006A3E04" w:rsidP="00E24953">
      <w:pPr>
        <w:pStyle w:val="21"/>
        <w:numPr>
          <w:ilvl w:val="0"/>
          <w:numId w:val="19"/>
        </w:numPr>
        <w:tabs>
          <w:tab w:val="left" w:pos="567"/>
          <w:tab w:val="left" w:pos="1418"/>
        </w:tabs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F007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Федеральный закон от 27.07.2006 N 152-ФЗ "О персональных данных"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A3E04" w:rsidRPr="00F24DA9" w:rsidRDefault="006A3E04" w:rsidP="00E24953">
      <w:pPr>
        <w:pStyle w:val="21"/>
        <w:numPr>
          <w:ilvl w:val="0"/>
          <w:numId w:val="19"/>
        </w:numPr>
        <w:tabs>
          <w:tab w:val="left" w:pos="567"/>
          <w:tab w:val="left" w:pos="1418"/>
        </w:tabs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AA375F">
        <w:rPr>
          <w:rFonts w:ascii="Times New Roman" w:hAnsi="Times New Roman" w:cs="Times New Roman"/>
          <w:sz w:val="28"/>
          <w:szCs w:val="28"/>
        </w:rPr>
        <w:t xml:space="preserve">Федеральный закон от 6 октября </w:t>
      </w:r>
      <w:smartTag w:uri="urn:schemas-microsoft-com:office:smarttags" w:element="metricconverter">
        <w:smartTagPr>
          <w:attr w:name="ProductID" w:val="1999 г"/>
        </w:smartTagPr>
        <w:r w:rsidRPr="00AA375F">
          <w:rPr>
            <w:rFonts w:ascii="Times New Roman" w:hAnsi="Times New Roman" w:cs="Times New Roman"/>
            <w:sz w:val="28"/>
            <w:szCs w:val="28"/>
          </w:rPr>
          <w:t>1999 г</w:t>
        </w:r>
      </w:smartTag>
      <w:r>
        <w:rPr>
          <w:rFonts w:ascii="Times New Roman" w:hAnsi="Times New Roman" w:cs="Times New Roman"/>
          <w:sz w:val="28"/>
          <w:szCs w:val="28"/>
        </w:rPr>
        <w:t xml:space="preserve">. № 184-ФЗ «Об общих принципах </w:t>
      </w:r>
      <w:r w:rsidRPr="00AA375F">
        <w:rPr>
          <w:rFonts w:ascii="Times New Roman" w:hAnsi="Times New Roman" w:cs="Times New Roman"/>
          <w:sz w:val="28"/>
          <w:szCs w:val="28"/>
        </w:rPr>
        <w:t>организации законодательных (представительных) и исполнительных органов государственной власти субъектов Российской Федерации</w:t>
      </w:r>
    </w:p>
    <w:p w:rsidR="006A3E04" w:rsidRPr="00F00771" w:rsidRDefault="006A3E04" w:rsidP="00E24953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F00771">
        <w:rPr>
          <w:rFonts w:ascii="Times New Roman" w:hAnsi="Times New Roman"/>
          <w:bCs/>
          <w:sz w:val="28"/>
          <w:szCs w:val="28"/>
          <w:lang w:eastAsia="ru-RU"/>
        </w:rPr>
        <w:t>Федеральный закон от 27.05.2003 N 58-ФЗ "О системе государственной службы Российской Федерации"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6A3E04" w:rsidRDefault="006A3E04" w:rsidP="00E24953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Федеральный закон от 27.07.2004 N 79-ФЗ "О государственной гражданской службе Российской Федерации";</w:t>
      </w:r>
    </w:p>
    <w:p w:rsidR="006A3E04" w:rsidRDefault="006A3E04" w:rsidP="00E24953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00771">
        <w:rPr>
          <w:rFonts w:ascii="Times New Roman" w:hAnsi="Times New Roman"/>
          <w:sz w:val="28"/>
          <w:szCs w:val="28"/>
        </w:rPr>
        <w:t xml:space="preserve">Федеральный закон от 2 мая </w:t>
      </w:r>
      <w:smartTag w:uri="urn:schemas-microsoft-com:office:smarttags" w:element="metricconverter">
        <w:smartTagPr>
          <w:attr w:name="ProductID" w:val="2006 г"/>
        </w:smartTagPr>
        <w:r w:rsidRPr="00F00771">
          <w:rPr>
            <w:rFonts w:ascii="Times New Roman" w:hAnsi="Times New Roman"/>
            <w:sz w:val="28"/>
            <w:szCs w:val="28"/>
          </w:rPr>
          <w:t>2006 г</w:t>
        </w:r>
      </w:smartTag>
      <w:r w:rsidRPr="00F00771">
        <w:rPr>
          <w:rFonts w:ascii="Times New Roman" w:hAnsi="Times New Roman"/>
          <w:sz w:val="28"/>
          <w:szCs w:val="28"/>
        </w:rPr>
        <w:t>. № 59-ФЗ «О порядке рассмотрения обращений граждан Российской Федерации»;</w:t>
      </w:r>
    </w:p>
    <w:p w:rsidR="006A3E04" w:rsidRPr="004A74CF" w:rsidRDefault="006A3E04" w:rsidP="00E24953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A74CF">
        <w:rPr>
          <w:rFonts w:ascii="Times New Roman" w:hAnsi="Times New Roman"/>
          <w:color w:val="000000"/>
          <w:sz w:val="28"/>
          <w:szCs w:val="28"/>
          <w:lang w:eastAsia="ru-RU"/>
        </w:rPr>
        <w:t>Федеральный закон от 06.04.2011 N 63-ФЗ "Об электронной подписи"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6A3E04" w:rsidRPr="004A74CF" w:rsidRDefault="006A3E04" w:rsidP="00E24953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A74CF">
        <w:rPr>
          <w:rFonts w:ascii="Times New Roman" w:hAnsi="Times New Roman"/>
          <w:color w:val="000000"/>
          <w:sz w:val="28"/>
          <w:szCs w:val="28"/>
          <w:lang w:eastAsia="ru-RU"/>
        </w:rPr>
        <w:t>Указ Президента РФ от 11.01.1995 N 32  "О государственных должностях Российской Федерации"</w:t>
      </w:r>
    </w:p>
    <w:p w:rsidR="006A3E04" w:rsidRPr="004A74CF" w:rsidRDefault="006A3E04" w:rsidP="00E24953">
      <w:pPr>
        <w:pStyle w:val="21"/>
        <w:numPr>
          <w:ilvl w:val="0"/>
          <w:numId w:val="19"/>
        </w:numPr>
        <w:tabs>
          <w:tab w:val="left" w:pos="567"/>
          <w:tab w:val="left" w:pos="1418"/>
        </w:tabs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A74CF">
        <w:rPr>
          <w:rFonts w:ascii="Times New Roman" w:hAnsi="Times New Roman" w:cs="Times New Roman"/>
          <w:color w:val="000000"/>
          <w:sz w:val="28"/>
          <w:szCs w:val="28"/>
        </w:rPr>
        <w:t xml:space="preserve">Указ Президента Российской Федерации от 9 марта </w:t>
      </w:r>
      <w:smartTag w:uri="urn:schemas-microsoft-com:office:smarttags" w:element="metricconverter">
        <w:smartTagPr>
          <w:attr w:name="ProductID" w:val="2004 г"/>
        </w:smartTagPr>
        <w:r w:rsidRPr="004A74CF">
          <w:rPr>
            <w:rFonts w:ascii="Times New Roman" w:hAnsi="Times New Roman" w:cs="Times New Roman"/>
            <w:color w:val="000000"/>
            <w:sz w:val="28"/>
            <w:szCs w:val="28"/>
          </w:rPr>
          <w:t>2004 г</w:t>
        </w:r>
      </w:smartTag>
      <w:r w:rsidRPr="004A74CF">
        <w:rPr>
          <w:rFonts w:ascii="Times New Roman" w:hAnsi="Times New Roman" w:cs="Times New Roman"/>
          <w:color w:val="000000"/>
          <w:sz w:val="28"/>
          <w:szCs w:val="28"/>
        </w:rPr>
        <w:t>. № 314 «О системе и структуре федеральных органов исполнительной власти»;</w:t>
      </w:r>
    </w:p>
    <w:p w:rsidR="006A3E04" w:rsidRPr="004A74CF" w:rsidRDefault="006A3E04" w:rsidP="00E24953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A74CF">
        <w:rPr>
          <w:rFonts w:ascii="Times New Roman" w:hAnsi="Times New Roman"/>
          <w:color w:val="000000"/>
          <w:sz w:val="28"/>
          <w:szCs w:val="28"/>
          <w:lang w:eastAsia="ru-RU"/>
        </w:rPr>
        <w:t>Указ Президента РФ от 31.12.2005 N 1574 "О Реестре должностей Федеральной государственной гражданской службы"</w:t>
      </w:r>
    </w:p>
    <w:p w:rsidR="006A3E04" w:rsidRPr="008C017C" w:rsidRDefault="006A3E04" w:rsidP="00E24953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4A74CF">
        <w:rPr>
          <w:rFonts w:ascii="Times New Roman" w:hAnsi="Times New Roman"/>
          <w:color w:val="000000"/>
          <w:sz w:val="28"/>
          <w:szCs w:val="28"/>
        </w:rPr>
        <w:t>Указ Президента</w:t>
      </w:r>
      <w:r w:rsidRPr="008C017C">
        <w:rPr>
          <w:rFonts w:ascii="Times New Roman" w:hAnsi="Times New Roman"/>
          <w:sz w:val="28"/>
          <w:szCs w:val="28"/>
        </w:rPr>
        <w:t xml:space="preserve"> Российской Федерации от 7 мая 2012 № 601 «Об основных направлениях совершенствования системы государственного управления»;</w:t>
      </w:r>
    </w:p>
    <w:p w:rsidR="006A3E04" w:rsidRDefault="006A3E04" w:rsidP="00E24953">
      <w:pPr>
        <w:pStyle w:val="21"/>
        <w:numPr>
          <w:ilvl w:val="0"/>
          <w:numId w:val="19"/>
        </w:numPr>
        <w:tabs>
          <w:tab w:val="left" w:pos="567"/>
          <w:tab w:val="left" w:pos="1418"/>
          <w:tab w:val="left" w:pos="1985"/>
        </w:tabs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AA375F">
        <w:rPr>
          <w:rFonts w:ascii="Times New Roman" w:hAnsi="Times New Roman" w:cs="Times New Roman"/>
          <w:sz w:val="28"/>
          <w:szCs w:val="28"/>
        </w:rPr>
        <w:t xml:space="preserve">остановление Правительства Российской Федерации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375F">
        <w:rPr>
          <w:rFonts w:ascii="Times New Roman" w:hAnsi="Times New Roman" w:cs="Times New Roman"/>
          <w:sz w:val="28"/>
          <w:szCs w:val="28"/>
        </w:rPr>
        <w:t xml:space="preserve">от 13 августа </w:t>
      </w:r>
      <w:smartTag w:uri="urn:schemas-microsoft-com:office:smarttags" w:element="metricconverter">
        <w:smartTagPr>
          <w:attr w:name="ProductID" w:val="1997 г"/>
        </w:smartTagPr>
        <w:r w:rsidRPr="00AA375F">
          <w:rPr>
            <w:rFonts w:ascii="Times New Roman" w:hAnsi="Times New Roman" w:cs="Times New Roman"/>
            <w:sz w:val="28"/>
            <w:szCs w:val="28"/>
          </w:rPr>
          <w:t>1997 г</w:t>
        </w:r>
      </w:smartTag>
      <w:r w:rsidRPr="00AA375F">
        <w:rPr>
          <w:rFonts w:ascii="Times New Roman" w:hAnsi="Times New Roman" w:cs="Times New Roman"/>
          <w:sz w:val="28"/>
          <w:szCs w:val="28"/>
        </w:rPr>
        <w:t xml:space="preserve">. № 1009 «Об утверждении правил подготовки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375F">
        <w:rPr>
          <w:rFonts w:ascii="Times New Roman" w:hAnsi="Times New Roman" w:cs="Times New Roman"/>
          <w:sz w:val="28"/>
          <w:szCs w:val="28"/>
        </w:rPr>
        <w:t>нормативных правовых актов федеральных органов исполнительной власти и их государственной регистрации»;</w:t>
      </w:r>
    </w:p>
    <w:p w:rsidR="006A3E04" w:rsidRDefault="006A3E04" w:rsidP="00E24953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133105">
        <w:rPr>
          <w:rFonts w:ascii="Times New Roman" w:hAnsi="Times New Roman"/>
          <w:bCs/>
          <w:color w:val="000000"/>
          <w:sz w:val="28"/>
          <w:szCs w:val="28"/>
          <w:lang w:eastAsia="ru-RU"/>
        </w:rPr>
        <w:t>Постановление Правительства РФ от 15.06.2009 N 477 "Об утверждении Правил делопроизводства в федеральных органах исполнительной власти"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;</w:t>
      </w:r>
    </w:p>
    <w:p w:rsidR="006A3E04" w:rsidRPr="002972F3" w:rsidRDefault="006A3E04" w:rsidP="002972F3">
      <w:pPr>
        <w:widowControl w:val="0"/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2972F3">
        <w:rPr>
          <w:rFonts w:ascii="Times New Roman" w:hAnsi="Times New Roman"/>
          <w:sz w:val="28"/>
          <w:szCs w:val="28"/>
        </w:rPr>
        <w:t>- 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6A3E04" w:rsidRPr="002972F3" w:rsidRDefault="006A3E04" w:rsidP="002972F3">
      <w:pPr>
        <w:widowControl w:val="0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72F3">
        <w:rPr>
          <w:rFonts w:ascii="Times New Roman" w:hAnsi="Times New Roman"/>
          <w:sz w:val="28"/>
          <w:szCs w:val="28"/>
        </w:rPr>
        <w:t>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</w:t>
      </w:r>
      <w:proofErr w:type="gramStart"/>
      <w:r w:rsidRPr="002972F3">
        <w:rPr>
          <w:rFonts w:ascii="Times New Roman" w:hAnsi="Times New Roman"/>
          <w:sz w:val="28"/>
          <w:szCs w:val="28"/>
        </w:rPr>
        <w:t>ии и ее</w:t>
      </w:r>
      <w:proofErr w:type="gramEnd"/>
      <w:r w:rsidRPr="002972F3">
        <w:rPr>
          <w:rFonts w:ascii="Times New Roman" w:hAnsi="Times New Roman"/>
          <w:sz w:val="28"/>
          <w:szCs w:val="28"/>
        </w:rPr>
        <w:t xml:space="preserve"> территориальных органов, на работников ФКУ "Налог-Сервис" ФНС России и его филиалов»;</w:t>
      </w:r>
    </w:p>
    <w:p w:rsidR="006A3E04" w:rsidRPr="002972F3" w:rsidRDefault="006A3E04" w:rsidP="002972F3">
      <w:pPr>
        <w:widowControl w:val="0"/>
        <w:numPr>
          <w:ilvl w:val="0"/>
          <w:numId w:val="19"/>
        </w:numPr>
        <w:spacing w:after="0" w:line="240" w:lineRule="auto"/>
        <w:jc w:val="both"/>
        <w:rPr>
          <w:rStyle w:val="FontStyle181"/>
          <w:b w:val="0"/>
          <w:sz w:val="28"/>
          <w:szCs w:val="28"/>
        </w:rPr>
      </w:pPr>
      <w:r w:rsidRPr="002972F3">
        <w:rPr>
          <w:rFonts w:ascii="Times New Roman" w:hAnsi="Times New Roman"/>
          <w:sz w:val="28"/>
          <w:szCs w:val="28"/>
        </w:rPr>
        <w:t xml:space="preserve">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</w:t>
      </w:r>
      <w:r w:rsidRPr="002972F3">
        <w:rPr>
          <w:rFonts w:ascii="Times New Roman" w:hAnsi="Times New Roman"/>
          <w:sz w:val="28"/>
          <w:szCs w:val="28"/>
        </w:rPr>
        <w:lastRenderedPageBreak/>
        <w:t>Регламента разработки паспортов функций и ведения реестра паспортов функций»;</w:t>
      </w:r>
    </w:p>
    <w:p w:rsidR="006A3E04" w:rsidRPr="0002157A" w:rsidRDefault="00C6269D" w:rsidP="00E24953">
      <w:pPr>
        <w:autoSpaceDE w:val="0"/>
        <w:autoSpaceDN w:val="0"/>
        <w:adjustRightInd w:val="0"/>
        <w:spacing w:after="0" w:line="240" w:lineRule="auto"/>
        <w:ind w:left="714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>
        <w:rPr>
          <w:rStyle w:val="FontStyle181"/>
          <w:b w:val="0"/>
          <w:sz w:val="28"/>
          <w:szCs w:val="28"/>
        </w:rPr>
        <w:t>Главный</w:t>
      </w:r>
      <w:r w:rsidR="006A3E04" w:rsidRPr="002972F3">
        <w:rPr>
          <w:rStyle w:val="FontStyle181"/>
          <w:b w:val="0"/>
          <w:sz w:val="28"/>
          <w:szCs w:val="28"/>
        </w:rPr>
        <w:t xml:space="preserve"> специалист</w:t>
      </w:r>
      <w:r w:rsidR="006A3E04">
        <w:rPr>
          <w:rStyle w:val="FontStyle181"/>
          <w:b w:val="0"/>
          <w:sz w:val="28"/>
          <w:szCs w:val="28"/>
        </w:rPr>
        <w:t>-эксперт</w:t>
      </w:r>
      <w:r w:rsidR="006A3E04" w:rsidRPr="0002157A">
        <w:rPr>
          <w:rFonts w:ascii="Times New Roman" w:hAnsi="Times New Roman"/>
          <w:sz w:val="28"/>
          <w:szCs w:val="28"/>
        </w:rPr>
        <w:t xml:space="preserve"> должен знать иные нормативные правовые</w:t>
      </w:r>
    </w:p>
    <w:p w:rsidR="006A3E04" w:rsidRDefault="006A3E04" w:rsidP="00E2495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B7300E">
        <w:rPr>
          <w:rFonts w:ascii="Times New Roman" w:hAnsi="Times New Roman"/>
          <w:sz w:val="28"/>
          <w:szCs w:val="28"/>
        </w:rPr>
        <w:t>акт</w:t>
      </w:r>
      <w:r>
        <w:rPr>
          <w:rFonts w:ascii="Times New Roman" w:hAnsi="Times New Roman"/>
          <w:sz w:val="28"/>
          <w:szCs w:val="28"/>
        </w:rPr>
        <w:t>ы</w:t>
      </w:r>
      <w:r w:rsidRPr="00B7300E">
        <w:rPr>
          <w:rFonts w:ascii="Times New Roman" w:hAnsi="Times New Roman"/>
          <w:sz w:val="28"/>
          <w:szCs w:val="28"/>
        </w:rPr>
        <w:t xml:space="preserve"> и служебны</w:t>
      </w:r>
      <w:r>
        <w:rPr>
          <w:rFonts w:ascii="Times New Roman" w:hAnsi="Times New Roman"/>
          <w:sz w:val="28"/>
          <w:szCs w:val="28"/>
        </w:rPr>
        <w:t>е</w:t>
      </w:r>
      <w:r w:rsidRPr="00B7300E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ы</w:t>
      </w:r>
      <w:r w:rsidRPr="00B7300E">
        <w:rPr>
          <w:rFonts w:ascii="Times New Roman" w:hAnsi="Times New Roman"/>
          <w:sz w:val="28"/>
          <w:szCs w:val="28"/>
        </w:rPr>
        <w:t>, регулирующи</w:t>
      </w:r>
      <w:r>
        <w:rPr>
          <w:rFonts w:ascii="Times New Roman" w:hAnsi="Times New Roman"/>
          <w:sz w:val="28"/>
          <w:szCs w:val="28"/>
        </w:rPr>
        <w:t>е</w:t>
      </w:r>
      <w:r w:rsidRPr="00B730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вопросы, связанные с</w:t>
      </w:r>
    </w:p>
    <w:p w:rsidR="006A3E04" w:rsidRDefault="006A3E04" w:rsidP="002972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областью и видом его профессиональной служебной деятельности.</w:t>
      </w:r>
    </w:p>
    <w:p w:rsidR="006A3E04" w:rsidRDefault="006A3E04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6A3E04" w:rsidRDefault="006A3E04" w:rsidP="00947668">
      <w:pPr>
        <w:widowControl w:val="0"/>
        <w:numPr>
          <w:ilvl w:val="0"/>
          <w:numId w:val="2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централизованная и смешанная формы ведения делопроизводства;</w:t>
      </w:r>
    </w:p>
    <w:p w:rsidR="006A3E04" w:rsidRPr="00891394" w:rsidRDefault="006A3E04" w:rsidP="00947668">
      <w:pPr>
        <w:widowControl w:val="0"/>
        <w:numPr>
          <w:ilvl w:val="0"/>
          <w:numId w:val="2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91394">
        <w:rPr>
          <w:rFonts w:ascii="Times New Roman" w:hAnsi="Times New Roman"/>
          <w:sz w:val="28"/>
          <w:szCs w:val="28"/>
          <w:lang w:eastAsia="ru-RU"/>
        </w:rPr>
        <w:t xml:space="preserve">система взаимодействия </w:t>
      </w:r>
      <w:r w:rsidRPr="00891394">
        <w:rPr>
          <w:rFonts w:ascii="Times New Roman" w:hAnsi="Times New Roman"/>
          <w:sz w:val="28"/>
          <w:szCs w:val="28"/>
        </w:rPr>
        <w:t>в рамках</w:t>
      </w:r>
      <w:r w:rsidRPr="00891394">
        <w:rPr>
          <w:rFonts w:ascii="Times New Roman" w:hAnsi="Times New Roman"/>
          <w:sz w:val="28"/>
          <w:szCs w:val="28"/>
          <w:lang w:eastAsia="ru-RU"/>
        </w:rPr>
        <w:t xml:space="preserve"> внутриведомственного и межведомственног</w:t>
      </w:r>
      <w:r>
        <w:rPr>
          <w:rFonts w:ascii="Times New Roman" w:hAnsi="Times New Roman"/>
          <w:sz w:val="28"/>
          <w:szCs w:val="28"/>
          <w:lang w:eastAsia="ru-RU"/>
        </w:rPr>
        <w:t>о электронного документооборота;</w:t>
      </w:r>
    </w:p>
    <w:p w:rsidR="006A3E04" w:rsidRPr="002972F3" w:rsidRDefault="006A3E04" w:rsidP="002972F3">
      <w:pPr>
        <w:widowControl w:val="0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5E25">
        <w:rPr>
          <w:rFonts w:ascii="Times New Roman" w:hAnsi="Times New Roman"/>
          <w:sz w:val="28"/>
          <w:szCs w:val="28"/>
        </w:rPr>
        <w:t xml:space="preserve">нормативные и методические документы, </w:t>
      </w:r>
      <w:r>
        <w:rPr>
          <w:rFonts w:ascii="Times New Roman" w:hAnsi="Times New Roman"/>
          <w:sz w:val="28"/>
          <w:szCs w:val="28"/>
        </w:rPr>
        <w:t>касающиеся деятельности архива.</w:t>
      </w:r>
    </w:p>
    <w:p w:rsidR="006A3E04" w:rsidRPr="007E4F07" w:rsidRDefault="006A3E04" w:rsidP="007E4F07">
      <w:pPr>
        <w:spacing w:after="0" w:line="240" w:lineRule="auto"/>
        <w:ind w:left="360"/>
        <w:rPr>
          <w:rFonts w:ascii="Times New Roman" w:hAnsi="Times New Roman"/>
          <w:spacing w:val="-2"/>
          <w:sz w:val="18"/>
          <w:szCs w:val="1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</w:t>
      </w:r>
      <w:r w:rsidRPr="00CD460E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6A3E04" w:rsidRDefault="006A3E04" w:rsidP="007E4F07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понятие нормативного правового акта, правоотношений и их признаки;</w:t>
      </w:r>
    </w:p>
    <w:p w:rsidR="006A3E04" w:rsidRPr="002972F3" w:rsidRDefault="006A3E04" w:rsidP="002972F3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понятие, процедуры рассмотрения обращений граждан.</w:t>
      </w:r>
    </w:p>
    <w:p w:rsidR="006A3E04" w:rsidRDefault="006A3E0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6A3E04" w:rsidRPr="00D3008C" w:rsidRDefault="006A3E04" w:rsidP="00E06193">
      <w:pPr>
        <w:numPr>
          <w:ilvl w:val="0"/>
          <w:numId w:val="21"/>
        </w:numPr>
        <w:spacing w:after="0" w:line="240" w:lineRule="auto"/>
        <w:ind w:left="714" w:hanging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3008C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 xml:space="preserve"> к </w:t>
      </w:r>
      <w:r w:rsidRPr="00D3008C">
        <w:rPr>
          <w:rFonts w:ascii="Times New Roman" w:hAnsi="Times New Roman"/>
          <w:sz w:val="28"/>
          <w:szCs w:val="28"/>
        </w:rPr>
        <w:t>умениям в области информационно-коммуникационных технологий;</w:t>
      </w:r>
    </w:p>
    <w:p w:rsidR="006A3E04" w:rsidRPr="002972F3" w:rsidRDefault="006A3E04" w:rsidP="002972F3">
      <w:pPr>
        <w:numPr>
          <w:ilvl w:val="0"/>
          <w:numId w:val="21"/>
        </w:numPr>
        <w:spacing w:after="0" w:line="240" w:lineRule="auto"/>
        <w:ind w:left="714" w:hanging="357"/>
        <w:rPr>
          <w:rFonts w:ascii="Times New Roman" w:hAnsi="Times New Roman"/>
          <w:sz w:val="28"/>
          <w:szCs w:val="28"/>
        </w:rPr>
      </w:pPr>
      <w:r w:rsidRPr="00D3008C">
        <w:rPr>
          <w:rFonts w:ascii="Times New Roman" w:hAnsi="Times New Roman"/>
          <w:sz w:val="28"/>
          <w:szCs w:val="28"/>
        </w:rPr>
        <w:t>требования к общим умениям, свидетельствующим о наличии необходимых профессиональных и личностных качеств.</w:t>
      </w:r>
    </w:p>
    <w:p w:rsidR="006A3E04" w:rsidRPr="007E4F07" w:rsidRDefault="006A3E04" w:rsidP="00946C2A">
      <w:pPr>
        <w:spacing w:after="0"/>
        <w:ind w:firstLine="180"/>
        <w:rPr>
          <w:rFonts w:ascii="Times New Roman" w:hAnsi="Times New Roman"/>
          <w:sz w:val="28"/>
          <w:szCs w:val="28"/>
          <w:u w:val="single"/>
        </w:rPr>
      </w:pPr>
      <w:r w:rsidRPr="007E4F07">
        <w:rPr>
          <w:rFonts w:ascii="Times New Roman" w:hAnsi="Times New Roman"/>
          <w:sz w:val="28"/>
          <w:szCs w:val="28"/>
        </w:rPr>
        <w:t xml:space="preserve">        </w:t>
      </w:r>
      <w:r w:rsidRPr="007E4F07">
        <w:rPr>
          <w:rFonts w:ascii="Times New Roman" w:hAnsi="Times New Roman"/>
          <w:sz w:val="28"/>
          <w:szCs w:val="28"/>
          <w:u w:val="single"/>
        </w:rPr>
        <w:t xml:space="preserve">Общие умения: </w:t>
      </w:r>
    </w:p>
    <w:p w:rsidR="006A3E04" w:rsidRPr="00D3008C" w:rsidRDefault="006A3E04" w:rsidP="007E4F07">
      <w:pPr>
        <w:numPr>
          <w:ilvl w:val="0"/>
          <w:numId w:val="25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3008C">
        <w:rPr>
          <w:rFonts w:ascii="Times New Roman" w:hAnsi="Times New Roman"/>
          <w:sz w:val="28"/>
          <w:szCs w:val="28"/>
        </w:rPr>
        <w:t>умение мыслить системно (стратегически);</w:t>
      </w:r>
    </w:p>
    <w:p w:rsidR="006A3E04" w:rsidRPr="00D3008C" w:rsidRDefault="006A3E04" w:rsidP="007E4F07">
      <w:pPr>
        <w:numPr>
          <w:ilvl w:val="0"/>
          <w:numId w:val="25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3008C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6A3E04" w:rsidRPr="00D3008C" w:rsidRDefault="006A3E04" w:rsidP="007E4F07">
      <w:pPr>
        <w:numPr>
          <w:ilvl w:val="0"/>
          <w:numId w:val="25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3008C">
        <w:rPr>
          <w:rFonts w:ascii="Times New Roman" w:hAnsi="Times New Roman"/>
          <w:sz w:val="28"/>
          <w:szCs w:val="28"/>
        </w:rPr>
        <w:t>коммуникативные умения;</w:t>
      </w:r>
    </w:p>
    <w:p w:rsidR="006A3E04" w:rsidRPr="002972F3" w:rsidRDefault="006A3E04" w:rsidP="002972F3">
      <w:pPr>
        <w:numPr>
          <w:ilvl w:val="0"/>
          <w:numId w:val="25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3008C">
        <w:rPr>
          <w:rFonts w:ascii="Times New Roman" w:hAnsi="Times New Roman"/>
          <w:sz w:val="28"/>
          <w:szCs w:val="28"/>
        </w:rPr>
        <w:t>умение управлять изменениями.</w:t>
      </w:r>
    </w:p>
    <w:p w:rsidR="006A3E04" w:rsidRDefault="006A3E04" w:rsidP="007E4F07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783E24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1" w:name="_Toc477362588"/>
      <w:r w:rsidRPr="009E0DAF">
        <w:rPr>
          <w:rFonts w:ascii="Times New Roman" w:hAnsi="Times New Roman"/>
          <w:sz w:val="24"/>
          <w:szCs w:val="24"/>
        </w:rPr>
        <w:t xml:space="preserve"> </w:t>
      </w:r>
    </w:p>
    <w:bookmarkEnd w:id="1"/>
    <w:p w:rsidR="006A3E04" w:rsidRPr="00EA6BF4" w:rsidRDefault="006A3E04" w:rsidP="007E4F07">
      <w:pPr>
        <w:pStyle w:val="ConsPlusCell"/>
        <w:numPr>
          <w:ilvl w:val="0"/>
          <w:numId w:val="2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</w:t>
      </w:r>
      <w:r w:rsidRPr="00EA6BF4">
        <w:rPr>
          <w:sz w:val="28"/>
          <w:szCs w:val="28"/>
        </w:rPr>
        <w:t>окументоведение и делопроизводство в системе налоговых органов</w:t>
      </w:r>
      <w:r>
        <w:rPr>
          <w:sz w:val="28"/>
          <w:szCs w:val="28"/>
        </w:rPr>
        <w:t>;</w:t>
      </w:r>
    </w:p>
    <w:p w:rsidR="006A3E04" w:rsidRPr="00047A3B" w:rsidRDefault="006A3E04" w:rsidP="007E4F07">
      <w:pPr>
        <w:pStyle w:val="ConsPlusNormal"/>
        <w:numPr>
          <w:ilvl w:val="0"/>
          <w:numId w:val="24"/>
        </w:numPr>
        <w:jc w:val="both"/>
        <w:rPr>
          <w:rFonts w:ascii="Times New Roman" w:hAnsi="Times New Roman"/>
          <w:sz w:val="28"/>
          <w:szCs w:val="28"/>
        </w:rPr>
      </w:pPr>
      <w:r w:rsidRPr="00047A3B">
        <w:rPr>
          <w:rFonts w:ascii="Times New Roman" w:hAnsi="Times New Roman"/>
          <w:sz w:val="28"/>
          <w:szCs w:val="28"/>
        </w:rPr>
        <w:t xml:space="preserve"> организация делопроизводства и архивного дела; </w:t>
      </w:r>
    </w:p>
    <w:p w:rsidR="006A3E04" w:rsidRPr="0043186B" w:rsidRDefault="006A3E04" w:rsidP="007E4F07">
      <w:pPr>
        <w:pStyle w:val="ConsPlusNormal"/>
        <w:numPr>
          <w:ilvl w:val="0"/>
          <w:numId w:val="24"/>
        </w:numPr>
        <w:jc w:val="both"/>
        <w:rPr>
          <w:rFonts w:ascii="Times New Roman" w:hAnsi="Times New Roman"/>
          <w:sz w:val="28"/>
          <w:szCs w:val="28"/>
        </w:rPr>
      </w:pPr>
      <w:r w:rsidRPr="0043186B">
        <w:rPr>
          <w:rFonts w:ascii="Times New Roman" w:hAnsi="Times New Roman"/>
          <w:sz w:val="28"/>
          <w:szCs w:val="28"/>
        </w:rPr>
        <w:t xml:space="preserve"> проведение методической и консультативной работы по вопросам архивного дела;</w:t>
      </w:r>
    </w:p>
    <w:p w:rsidR="006A3E04" w:rsidRPr="00EA6BF4" w:rsidRDefault="006A3E04" w:rsidP="007E4F07">
      <w:pPr>
        <w:pStyle w:val="ConsPlusCell"/>
        <w:numPr>
          <w:ilvl w:val="0"/>
          <w:numId w:val="2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х</w:t>
      </w:r>
      <w:r w:rsidRPr="00EA6BF4">
        <w:rPr>
          <w:sz w:val="28"/>
          <w:szCs w:val="28"/>
        </w:rPr>
        <w:t>ранение архивных документов;</w:t>
      </w:r>
    </w:p>
    <w:p w:rsidR="006A3E04" w:rsidRPr="00C075D3" w:rsidRDefault="006A3E04" w:rsidP="00C075D3">
      <w:pPr>
        <w:pStyle w:val="ConsPlusCell"/>
        <w:numPr>
          <w:ilvl w:val="0"/>
          <w:numId w:val="2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э</w:t>
      </w:r>
      <w:r w:rsidRPr="00EA6BF4">
        <w:rPr>
          <w:sz w:val="28"/>
          <w:szCs w:val="28"/>
        </w:rPr>
        <w:t>лектронн</w:t>
      </w:r>
      <w:r>
        <w:rPr>
          <w:sz w:val="28"/>
          <w:szCs w:val="28"/>
        </w:rPr>
        <w:t>ый</w:t>
      </w:r>
      <w:r w:rsidRPr="00EA6BF4">
        <w:rPr>
          <w:sz w:val="28"/>
          <w:szCs w:val="28"/>
        </w:rPr>
        <w:t xml:space="preserve"> документооборот</w:t>
      </w:r>
      <w:r>
        <w:rPr>
          <w:sz w:val="28"/>
          <w:szCs w:val="28"/>
        </w:rPr>
        <w:t>.</w:t>
      </w:r>
    </w:p>
    <w:p w:rsidR="006A3E04" w:rsidRPr="00885C66" w:rsidRDefault="006A3E04" w:rsidP="007E4F0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A3E04" w:rsidRPr="00AC2877" w:rsidRDefault="006A3E04" w:rsidP="007E4F07">
      <w:pPr>
        <w:widowControl w:val="0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" w:name="_Toc477362202"/>
      <w:r w:rsidRPr="00AC2877">
        <w:rPr>
          <w:rFonts w:ascii="Times New Roman" w:hAnsi="Times New Roman"/>
          <w:sz w:val="28"/>
          <w:szCs w:val="28"/>
        </w:rPr>
        <w:t xml:space="preserve"> </w:t>
      </w:r>
      <w:bookmarkEnd w:id="2"/>
      <w:r w:rsidRPr="00AC2877">
        <w:rPr>
          <w:rFonts w:ascii="Times New Roman" w:hAnsi="Times New Roman"/>
          <w:sz w:val="28"/>
          <w:szCs w:val="28"/>
        </w:rPr>
        <w:t>п</w:t>
      </w:r>
      <w:r w:rsidRPr="00AC2877">
        <w:rPr>
          <w:rFonts w:ascii="Times New Roman" w:hAnsi="Times New Roman"/>
          <w:color w:val="000000"/>
          <w:sz w:val="28"/>
          <w:szCs w:val="28"/>
        </w:rPr>
        <w:t xml:space="preserve">рием, учет, обработка и регистрация корреспонденции, </w:t>
      </w:r>
    </w:p>
    <w:p w:rsidR="006A3E04" w:rsidRPr="00AC2877" w:rsidRDefault="006A3E04" w:rsidP="007E4F07">
      <w:pPr>
        <w:widowControl w:val="0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C2877">
        <w:rPr>
          <w:rFonts w:ascii="Times New Roman" w:hAnsi="Times New Roman"/>
          <w:color w:val="000000"/>
          <w:sz w:val="28"/>
          <w:szCs w:val="28"/>
        </w:rPr>
        <w:t xml:space="preserve">комплектование, хранение, учет и использование архивных документов, </w:t>
      </w:r>
    </w:p>
    <w:p w:rsidR="006A3E04" w:rsidRDefault="006A3E04" w:rsidP="007E4F07">
      <w:pPr>
        <w:widowControl w:val="0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C2877">
        <w:rPr>
          <w:rFonts w:ascii="Times New Roman" w:hAnsi="Times New Roman"/>
          <w:color w:val="000000"/>
          <w:sz w:val="28"/>
          <w:szCs w:val="28"/>
        </w:rPr>
        <w:t>составление номенклатуры дел</w:t>
      </w:r>
      <w:r>
        <w:rPr>
          <w:rFonts w:ascii="Times New Roman" w:hAnsi="Times New Roman"/>
          <w:color w:val="000000"/>
          <w:sz w:val="28"/>
          <w:szCs w:val="28"/>
        </w:rPr>
        <w:t>,</w:t>
      </w:r>
    </w:p>
    <w:p w:rsidR="006A3E04" w:rsidRPr="002972F3" w:rsidRDefault="006A3E04" w:rsidP="002972F3">
      <w:pPr>
        <w:widowControl w:val="0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-подготовка информационных и других материалов.</w:t>
      </w:r>
    </w:p>
    <w:p w:rsidR="006A3E04" w:rsidRPr="002972F3" w:rsidRDefault="006A3E04" w:rsidP="002972F3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A3E04" w:rsidRPr="005E417D" w:rsidRDefault="006A3E04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6A3E04" w:rsidRPr="003D4B0C" w:rsidRDefault="006A3E0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A3E04" w:rsidRDefault="006A3E0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C6269D">
        <w:rPr>
          <w:rFonts w:ascii="Times New Roman" w:hAnsi="Times New Roman"/>
          <w:sz w:val="28"/>
          <w:szCs w:val="28"/>
        </w:rPr>
        <w:t>главного</w:t>
      </w:r>
      <w:r>
        <w:rPr>
          <w:rFonts w:ascii="Times New Roman" w:hAnsi="Times New Roman"/>
          <w:sz w:val="28"/>
          <w:szCs w:val="28"/>
        </w:rPr>
        <w:t xml:space="preserve"> специалиста-эксперта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 w:rsidR="00F214DE" w:rsidRPr="00F214DE">
        <w:rPr>
          <w:rFonts w:ascii="Times New Roman" w:hAnsi="Times New Roman"/>
          <w:sz w:val="28"/>
          <w:szCs w:val="28"/>
        </w:rPr>
        <w:t>,</w:t>
      </w:r>
      <w:r w:rsidR="00F214DE">
        <w:rPr>
          <w:rFonts w:ascii="Times New Roman" w:hAnsi="Times New Roman"/>
          <w:sz w:val="28"/>
          <w:szCs w:val="28"/>
        </w:rPr>
        <w:t xml:space="preserve"> ограничения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связанные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 w:rsidR="00F214DE">
        <w:rPr>
          <w:rFonts w:ascii="Times New Roman" w:hAnsi="Times New Roman"/>
          <w:sz w:val="28"/>
          <w:szCs w:val="28"/>
        </w:rPr>
        <w:t xml:space="preserve"> 16</w:t>
      </w:r>
      <w:r w:rsidR="00F214DE" w:rsidRPr="00F214D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6A3E04" w:rsidRDefault="006A3E04" w:rsidP="00617D0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8. В целях реализации задач и функций, возложенных на отдел обеспечения,</w:t>
      </w:r>
      <w:r>
        <w:rPr>
          <w:rStyle w:val="FontStyle181"/>
          <w:b w:val="0"/>
          <w:sz w:val="28"/>
          <w:szCs w:val="28"/>
        </w:rPr>
        <w:t xml:space="preserve"> </w:t>
      </w:r>
      <w:r w:rsidR="00C6269D">
        <w:rPr>
          <w:rStyle w:val="FontStyle181"/>
          <w:b w:val="0"/>
          <w:sz w:val="28"/>
          <w:szCs w:val="28"/>
        </w:rPr>
        <w:t>главный</w:t>
      </w:r>
      <w:r>
        <w:rPr>
          <w:rStyle w:val="FontStyle181"/>
          <w:b w:val="0"/>
          <w:sz w:val="28"/>
          <w:szCs w:val="28"/>
        </w:rPr>
        <w:t xml:space="preserve"> </w:t>
      </w:r>
      <w:r w:rsidR="00F214DE">
        <w:rPr>
          <w:rFonts w:ascii="Times New Roman" w:hAnsi="Times New Roman"/>
          <w:sz w:val="28"/>
          <w:szCs w:val="28"/>
        </w:rPr>
        <w:t>специалист-эксперт должен</w:t>
      </w:r>
      <w:r>
        <w:rPr>
          <w:rFonts w:ascii="Times New Roman" w:hAnsi="Times New Roman"/>
          <w:sz w:val="28"/>
          <w:szCs w:val="28"/>
        </w:rPr>
        <w:t>:</w:t>
      </w:r>
    </w:p>
    <w:p w:rsidR="00F9139F" w:rsidRDefault="00F9139F" w:rsidP="00617D0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8.1.С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облюдать и </w:t>
      </w:r>
      <w:r w:rsidRPr="007C62F1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обеспечивать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5F769C" w:rsidRPr="005F769C" w:rsidRDefault="005F769C" w:rsidP="005F769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8.2. </w:t>
      </w:r>
      <w:r w:rsidRPr="005F769C">
        <w:rPr>
          <w:rFonts w:ascii="Times New Roman" w:hAnsi="Times New Roman"/>
          <w:spacing w:val="2"/>
          <w:sz w:val="28"/>
          <w:szCs w:val="28"/>
          <w:lang w:eastAsia="ru-RU"/>
        </w:rPr>
        <w:t>Обеспечивать работу секретариата руководства Инспекции;</w:t>
      </w:r>
    </w:p>
    <w:p w:rsidR="005F769C" w:rsidRPr="005F769C" w:rsidRDefault="005F769C" w:rsidP="005F769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8.3.</w:t>
      </w:r>
      <w:r w:rsidRPr="005F769C">
        <w:rPr>
          <w:rFonts w:ascii="Times New Roman" w:hAnsi="Times New Roman"/>
          <w:spacing w:val="2"/>
          <w:sz w:val="28"/>
          <w:szCs w:val="28"/>
          <w:lang w:eastAsia="ru-RU"/>
        </w:rPr>
        <w:tab/>
        <w:t>принимать документы из ФНС России по электронной почте и осуществлять их регистрацию в программе СЭД-Регион;</w:t>
      </w:r>
    </w:p>
    <w:p w:rsidR="005F769C" w:rsidRPr="005F769C" w:rsidRDefault="005F769C" w:rsidP="005F769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8.4.</w:t>
      </w:r>
      <w:r w:rsidRPr="005F769C">
        <w:rPr>
          <w:rFonts w:ascii="Times New Roman" w:hAnsi="Times New Roman"/>
          <w:spacing w:val="2"/>
          <w:sz w:val="28"/>
          <w:szCs w:val="28"/>
          <w:lang w:eastAsia="ru-RU"/>
        </w:rPr>
        <w:tab/>
        <w:t>в установленном порядке получать от структурных подразделений Инспекции, налоговых инспекций и иных организаций материалов и документов, необходимых для деятельности Инспекции;</w:t>
      </w:r>
    </w:p>
    <w:p w:rsidR="005F769C" w:rsidRPr="005F769C" w:rsidRDefault="005F769C" w:rsidP="005F769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8.5.</w:t>
      </w:r>
      <w:r w:rsidRPr="005F769C">
        <w:rPr>
          <w:rFonts w:ascii="Times New Roman" w:hAnsi="Times New Roman"/>
          <w:spacing w:val="2"/>
          <w:sz w:val="28"/>
          <w:szCs w:val="28"/>
          <w:lang w:eastAsia="ru-RU"/>
        </w:rPr>
        <w:tab/>
        <w:t>в установленном порядке подписывать документы электронными цифровыми подписями, хранить и использовать Гербовую печать Инспекции;</w:t>
      </w:r>
    </w:p>
    <w:p w:rsidR="005F769C" w:rsidRPr="005F769C" w:rsidRDefault="005F769C" w:rsidP="005F769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8.6.</w:t>
      </w:r>
      <w:r w:rsidRPr="005F769C">
        <w:rPr>
          <w:rFonts w:ascii="Times New Roman" w:hAnsi="Times New Roman"/>
          <w:spacing w:val="2"/>
          <w:sz w:val="28"/>
          <w:szCs w:val="28"/>
          <w:lang w:eastAsia="ru-RU"/>
        </w:rPr>
        <w:tab/>
        <w:t>обеспечивать подготовку аудитории для проведения заседаний руководства Инспекции;</w:t>
      </w:r>
    </w:p>
    <w:p w:rsidR="005F769C" w:rsidRPr="005F769C" w:rsidRDefault="005F769C" w:rsidP="005F769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8.7.</w:t>
      </w:r>
      <w:r w:rsidRPr="005F769C">
        <w:rPr>
          <w:rFonts w:ascii="Times New Roman" w:hAnsi="Times New Roman"/>
          <w:spacing w:val="2"/>
          <w:sz w:val="28"/>
          <w:szCs w:val="28"/>
          <w:lang w:eastAsia="ru-RU"/>
        </w:rPr>
        <w:tab/>
        <w:t>обеспечивать прием, распределение почтовой периодической корреспонденции (газеты, журналы), вести соответствующую отчетность. Принимать участие в подготовке материалов в целях осуществления подписки на периодические издания;</w:t>
      </w:r>
    </w:p>
    <w:p w:rsidR="005F769C" w:rsidRPr="005F769C" w:rsidRDefault="005F769C" w:rsidP="005F769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8.8.</w:t>
      </w:r>
      <w:r w:rsidRPr="005F769C">
        <w:rPr>
          <w:rFonts w:ascii="Times New Roman" w:hAnsi="Times New Roman"/>
          <w:spacing w:val="2"/>
          <w:sz w:val="28"/>
          <w:szCs w:val="28"/>
          <w:lang w:eastAsia="ru-RU"/>
        </w:rPr>
        <w:tab/>
        <w:t>обеспечивать ведение телефонного справочника Инспекции;</w:t>
      </w:r>
    </w:p>
    <w:p w:rsidR="005F769C" w:rsidRPr="005F769C" w:rsidRDefault="005F769C" w:rsidP="005F769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8.9.</w:t>
      </w:r>
      <w:r w:rsidRPr="005F769C">
        <w:rPr>
          <w:rFonts w:ascii="Times New Roman" w:hAnsi="Times New Roman"/>
          <w:spacing w:val="2"/>
          <w:sz w:val="28"/>
          <w:szCs w:val="28"/>
          <w:lang w:eastAsia="ru-RU"/>
        </w:rPr>
        <w:tab/>
        <w:t>осуществлять самоконтроль выполняемых операций технологических процессов ФНС России в части компетенции отдела;</w:t>
      </w:r>
    </w:p>
    <w:p w:rsidR="005F769C" w:rsidRDefault="005F769C" w:rsidP="005F769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8.10.</w:t>
      </w:r>
      <w:r w:rsidRPr="005F769C">
        <w:rPr>
          <w:rFonts w:ascii="Times New Roman" w:hAnsi="Times New Roman"/>
          <w:spacing w:val="2"/>
          <w:sz w:val="28"/>
          <w:szCs w:val="28"/>
          <w:lang w:eastAsia="ru-RU"/>
        </w:rPr>
        <w:tab/>
        <w:t>замещать других специалистов Отдела по поручению начальника и заместителя начальника Отдела;</w:t>
      </w:r>
    </w:p>
    <w:p w:rsidR="006A3E04" w:rsidRDefault="006A3E04" w:rsidP="005F769C">
      <w:pPr>
        <w:spacing w:after="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5F769C">
        <w:rPr>
          <w:rFonts w:ascii="Times New Roman" w:hAnsi="Times New Roman"/>
          <w:sz w:val="28"/>
          <w:szCs w:val="28"/>
        </w:rPr>
        <w:t xml:space="preserve">     8.11.  в</w:t>
      </w:r>
      <w:r w:rsidR="00F214DE">
        <w:rPr>
          <w:rFonts w:ascii="Times New Roman" w:hAnsi="Times New Roman"/>
          <w:sz w:val="28"/>
          <w:szCs w:val="28"/>
        </w:rPr>
        <w:t>ыполнять иные поручения и указания</w:t>
      </w:r>
      <w:r w:rsidRPr="00795E41">
        <w:rPr>
          <w:rFonts w:ascii="Times New Roman" w:hAnsi="Times New Roman"/>
          <w:sz w:val="28"/>
          <w:szCs w:val="28"/>
        </w:rPr>
        <w:t xml:space="preserve"> руководства</w:t>
      </w:r>
      <w:r w:rsidR="00F214DE">
        <w:rPr>
          <w:rFonts w:ascii="Times New Roman" w:hAnsi="Times New Roman"/>
          <w:sz w:val="28"/>
          <w:szCs w:val="28"/>
        </w:rPr>
        <w:t xml:space="preserve"> Инспекции и отдела, обеспечивать взаимозаменяемость</w:t>
      </w:r>
      <w:r w:rsidRPr="00795E41">
        <w:rPr>
          <w:rFonts w:ascii="Times New Roman" w:hAnsi="Times New Roman"/>
          <w:sz w:val="28"/>
          <w:szCs w:val="28"/>
        </w:rPr>
        <w:t xml:space="preserve"> в отделе.</w:t>
      </w:r>
    </w:p>
    <w:p w:rsidR="00F9139F" w:rsidRDefault="005F769C" w:rsidP="00F9139F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  </w:t>
      </w:r>
      <w:r w:rsidR="00F9139F">
        <w:rPr>
          <w:rFonts w:ascii="Times New Roman" w:hAnsi="Times New Roman"/>
          <w:spacing w:val="2"/>
          <w:sz w:val="28"/>
          <w:szCs w:val="28"/>
          <w:lang w:eastAsia="ru-RU"/>
        </w:rPr>
        <w:t>8.1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2</w:t>
      </w:r>
      <w:r w:rsidR="00F9139F">
        <w:rPr>
          <w:rFonts w:ascii="Times New Roman" w:hAnsi="Times New Roman"/>
          <w:spacing w:val="2"/>
          <w:sz w:val="28"/>
          <w:szCs w:val="28"/>
          <w:lang w:eastAsia="ru-RU"/>
        </w:rPr>
        <w:t>. Хранить налоговую и иную охраняемую законом тайну, с</w:t>
      </w:r>
      <w:r w:rsidR="00F9139F">
        <w:rPr>
          <w:rFonts w:ascii="Times New Roman" w:hAnsi="Times New Roman"/>
          <w:sz w:val="28"/>
          <w:szCs w:val="28"/>
          <w:lang w:eastAsia="ru-RU"/>
        </w:rPr>
        <w:t xml:space="preserve">облюдать режим секретности проводимых в отделе работ, в том числе при обработке документов, составляющих налоговую тайну, с использованием технических средств, </w:t>
      </w:r>
      <w:r w:rsidR="00F9139F">
        <w:rPr>
          <w:rFonts w:ascii="Times New Roman" w:hAnsi="Times New Roman"/>
          <w:spacing w:val="2"/>
          <w:sz w:val="28"/>
          <w:szCs w:val="28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F9139F" w:rsidRDefault="005F769C" w:rsidP="00F9139F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F9139F">
        <w:rPr>
          <w:rFonts w:ascii="Times New Roman" w:hAnsi="Times New Roman"/>
          <w:sz w:val="28"/>
          <w:szCs w:val="28"/>
          <w:lang w:eastAsia="ru-RU"/>
        </w:rPr>
        <w:t>8.1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="00F9139F">
        <w:rPr>
          <w:rFonts w:ascii="Times New Roman" w:hAnsi="Times New Roman"/>
          <w:sz w:val="28"/>
          <w:szCs w:val="28"/>
          <w:lang w:eastAsia="ru-RU"/>
        </w:rPr>
        <w:t xml:space="preserve">. Бережно относиться к своему служебному удостоверению и предпринимать все меры по недопущению его утраты. </w:t>
      </w:r>
      <w:r w:rsidR="00C64574" w:rsidRPr="00C64574">
        <w:rPr>
          <w:rFonts w:ascii="Times New Roman" w:hAnsi="Times New Roman"/>
          <w:sz w:val="28"/>
          <w:szCs w:val="28"/>
          <w:lang w:eastAsia="ru-RU"/>
        </w:rPr>
        <w:t>В случае утраты служебного удостоверения, а ровно и других служебных документов, полученных (находящихся в распоряжении) начальником отдела, он при наличии вины подлежит привлечению к дисциплинарной ответственности в установленном порядке.</w:t>
      </w:r>
    </w:p>
    <w:p w:rsidR="00F9139F" w:rsidRDefault="005F769C" w:rsidP="00F9139F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F9139F">
        <w:rPr>
          <w:rFonts w:ascii="Times New Roman" w:hAnsi="Times New Roman"/>
          <w:sz w:val="28"/>
          <w:szCs w:val="28"/>
          <w:lang w:eastAsia="ru-RU"/>
        </w:rPr>
        <w:t>8.1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="00F9139F">
        <w:rPr>
          <w:rFonts w:ascii="Times New Roman" w:hAnsi="Times New Roman"/>
          <w:sz w:val="28"/>
          <w:szCs w:val="28"/>
          <w:lang w:eastAsia="ru-RU"/>
        </w:rPr>
        <w:t xml:space="preserve">. Соблюдать установленный в Инспекции Служебный распорядок, настоящий должностной регламент, порядок работы со служебной информацией, добросовестно исполнять должностные обязанности. </w:t>
      </w:r>
    </w:p>
    <w:p w:rsidR="00F9139F" w:rsidRDefault="00F9139F" w:rsidP="002972F3">
      <w:pPr>
        <w:spacing w:after="20"/>
        <w:ind w:left="513"/>
        <w:jc w:val="both"/>
        <w:rPr>
          <w:rFonts w:ascii="Times New Roman" w:hAnsi="Times New Roman"/>
          <w:sz w:val="28"/>
          <w:szCs w:val="28"/>
        </w:rPr>
      </w:pPr>
    </w:p>
    <w:p w:rsidR="006A3E04" w:rsidRDefault="006A3E04" w:rsidP="00E06193">
      <w:pPr>
        <w:pStyle w:val="ConsPlusNormal"/>
        <w:widowControl/>
        <w:adjustRightInd w:val="0"/>
        <w:ind w:hanging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9. В целях исполнения возложенных должностных обязанностей </w:t>
      </w:r>
      <w:r w:rsidR="00C6269D">
        <w:rPr>
          <w:rFonts w:ascii="Times New Roman" w:hAnsi="Times New Roman"/>
          <w:sz w:val="28"/>
          <w:szCs w:val="28"/>
        </w:rPr>
        <w:t>главный</w:t>
      </w:r>
      <w:r>
        <w:rPr>
          <w:rStyle w:val="FontStyle181"/>
          <w:b w:val="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специалист-эксперт имеет право на: </w:t>
      </w:r>
    </w:p>
    <w:p w:rsidR="006A3E04" w:rsidRPr="00AB37A6" w:rsidRDefault="006A3E04" w:rsidP="00663A89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 w:rsidRPr="00AB37A6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9.1.</w:t>
      </w:r>
      <w:r w:rsidRPr="00AB37A6">
        <w:rPr>
          <w:rFonts w:ascii="Times New Roman" w:hAnsi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6A3E04" w:rsidRPr="00AB37A6" w:rsidRDefault="006A3E04" w:rsidP="00663A89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 w:rsidRPr="00AB37A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9.2.</w:t>
      </w:r>
      <w:r w:rsidRPr="00AB37A6">
        <w:rPr>
          <w:rFonts w:ascii="Times New Roman" w:hAnsi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A3E04" w:rsidRPr="00AB37A6" w:rsidRDefault="006A3E04" w:rsidP="00663A89">
      <w:pPr>
        <w:pStyle w:val="ConsPlusNormal"/>
        <w:widowControl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9.3.</w:t>
      </w:r>
      <w:r w:rsidRPr="00AB37A6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A3E04" w:rsidRPr="00AB37A6" w:rsidRDefault="006A3E04" w:rsidP="00663A89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9.4. </w:t>
      </w:r>
      <w:r w:rsidRPr="00AB37A6">
        <w:rPr>
          <w:rFonts w:ascii="Times New Roman" w:hAnsi="Times New Roman"/>
          <w:sz w:val="28"/>
          <w:szCs w:val="28"/>
        </w:rPr>
        <w:t>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6A3E04" w:rsidRPr="00AB37A6" w:rsidRDefault="006A3E04" w:rsidP="00663A89">
      <w:pPr>
        <w:pStyle w:val="ConsPlusNormal"/>
        <w:widowControl/>
        <w:adjustRightInd w:val="0"/>
        <w:ind w:hanging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9.5.</w:t>
      </w:r>
      <w:r w:rsidRPr="00AB37A6">
        <w:rPr>
          <w:rFonts w:ascii="Times New Roman" w:hAnsi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A3E04" w:rsidRPr="00AB37A6" w:rsidRDefault="006A3E04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9.6.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A3E04" w:rsidRPr="00AB37A6" w:rsidRDefault="006A3E04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9.7.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A3E04" w:rsidRPr="00AB37A6" w:rsidRDefault="007B62CC" w:rsidP="00B93435">
      <w:pPr>
        <w:pStyle w:val="ConsPlusNormal"/>
        <w:widowControl/>
        <w:adjustRightInd w:val="0"/>
        <w:ind w:firstLine="4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A3E04">
        <w:rPr>
          <w:rFonts w:ascii="Times New Roman" w:hAnsi="Times New Roman"/>
          <w:sz w:val="28"/>
          <w:szCs w:val="28"/>
        </w:rPr>
        <w:t xml:space="preserve">  9.8.</w:t>
      </w:r>
      <w:r w:rsidR="006A3E04" w:rsidRPr="00AB37A6">
        <w:rPr>
          <w:rFonts w:ascii="Times New Roman" w:hAnsi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A3E04" w:rsidRPr="00AB37A6" w:rsidRDefault="006A3E04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7B62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9.9. </w:t>
      </w:r>
      <w:r w:rsidRPr="00AB37A6">
        <w:rPr>
          <w:rFonts w:ascii="Times New Roman" w:hAnsi="Times New Roman"/>
          <w:sz w:val="28"/>
          <w:szCs w:val="28"/>
        </w:rPr>
        <w:t>защиту сведений о гражданском служащем;</w:t>
      </w:r>
    </w:p>
    <w:p w:rsidR="006A3E04" w:rsidRPr="00AB37A6" w:rsidRDefault="006A3E04" w:rsidP="00AB37A6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7B62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9.10.</w:t>
      </w:r>
      <w:r w:rsidRPr="00AB37A6">
        <w:rPr>
          <w:rFonts w:ascii="Times New Roman" w:hAnsi="Times New Roman"/>
          <w:sz w:val="28"/>
          <w:szCs w:val="28"/>
        </w:rPr>
        <w:t>должностной рост на конкурсной основе;</w:t>
      </w:r>
    </w:p>
    <w:p w:rsidR="006A3E04" w:rsidRPr="00AB37A6" w:rsidRDefault="006A3E04" w:rsidP="00AB37A6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7B62CC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9.11.</w:t>
      </w:r>
      <w:r w:rsidRPr="00663A89">
        <w:rPr>
          <w:rFonts w:ascii="Times New Roman" w:hAnsi="Times New Roman"/>
          <w:sz w:val="28"/>
          <w:szCs w:val="28"/>
        </w:rPr>
        <w:t>профессиональное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6A3E04" w:rsidRPr="00AB37A6" w:rsidRDefault="006A3E04" w:rsidP="002A531A">
      <w:pPr>
        <w:pStyle w:val="ConsPlusNormal"/>
        <w:widowControl/>
        <w:adjustRightInd w:val="0"/>
        <w:ind w:left="360" w:hanging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7B62CC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9.12.</w:t>
      </w:r>
      <w:r w:rsidRPr="00AB37A6">
        <w:rPr>
          <w:rFonts w:ascii="Times New Roman" w:hAnsi="Times New Roman"/>
          <w:sz w:val="28"/>
          <w:szCs w:val="28"/>
        </w:rPr>
        <w:t>членство в профессиональном союзе;</w:t>
      </w:r>
    </w:p>
    <w:p w:rsidR="006A3E04" w:rsidRPr="00AB37A6" w:rsidRDefault="006A3E04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B62CC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9.13.</w:t>
      </w:r>
      <w:r w:rsidRPr="00AB37A6">
        <w:rPr>
          <w:rFonts w:ascii="Times New Roman" w:hAnsi="Times New Roman"/>
          <w:sz w:val="28"/>
          <w:szCs w:val="28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6A3E04" w:rsidRPr="00AB37A6" w:rsidRDefault="006A3E04" w:rsidP="00B93435">
      <w:pPr>
        <w:pStyle w:val="ConsPlusNormal"/>
        <w:widowControl/>
        <w:tabs>
          <w:tab w:val="left" w:pos="108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B62CC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9.14. </w:t>
      </w:r>
      <w:r w:rsidRPr="00AB37A6">
        <w:rPr>
          <w:rFonts w:ascii="Times New Roman" w:hAnsi="Times New Roman"/>
          <w:sz w:val="28"/>
          <w:szCs w:val="28"/>
        </w:rPr>
        <w:t>проведение по его заявлению служебной проверки;</w:t>
      </w:r>
    </w:p>
    <w:p w:rsidR="006A3E04" w:rsidRPr="00AB37A6" w:rsidRDefault="006A3E04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7B62CC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9.15.</w:t>
      </w:r>
      <w:r w:rsidRPr="00AB37A6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6A3E04" w:rsidRPr="00AB37A6" w:rsidRDefault="006A3E04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7B62CC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9.16.</w:t>
      </w:r>
      <w:r w:rsidRPr="00AB37A6">
        <w:rPr>
          <w:rFonts w:ascii="Times New Roman" w:hAnsi="Times New Roman"/>
          <w:sz w:val="28"/>
          <w:szCs w:val="28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6A3E04" w:rsidRPr="00AB37A6" w:rsidRDefault="006A3E04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</w:t>
      </w:r>
      <w:r w:rsidR="007B62CC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9.17.</w:t>
      </w:r>
      <w:r w:rsidRPr="00AB37A6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6A3E04" w:rsidRPr="00AB37A6" w:rsidRDefault="006A3E04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7B62CC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9.18.</w:t>
      </w:r>
      <w:r w:rsidRPr="00AB37A6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6A3E04" w:rsidRPr="00C74755" w:rsidRDefault="006A3E04" w:rsidP="00C85251">
      <w:pPr>
        <w:pStyle w:val="Style64"/>
        <w:widowControl/>
        <w:tabs>
          <w:tab w:val="left" w:pos="1094"/>
        </w:tabs>
        <w:ind w:firstLine="0"/>
        <w:rPr>
          <w:rStyle w:val="FontStyle174"/>
          <w:sz w:val="28"/>
          <w:szCs w:val="28"/>
        </w:rPr>
      </w:pPr>
      <w:r>
        <w:rPr>
          <w:rStyle w:val="FontStyle174"/>
          <w:szCs w:val="26"/>
        </w:rPr>
        <w:t xml:space="preserve">      </w:t>
      </w:r>
      <w:r w:rsidR="007B62CC">
        <w:rPr>
          <w:rStyle w:val="FontStyle174"/>
          <w:szCs w:val="26"/>
        </w:rPr>
        <w:t xml:space="preserve">    </w:t>
      </w:r>
      <w:r>
        <w:rPr>
          <w:rFonts w:ascii="Times New Roman" w:hAnsi="Times New Roman"/>
          <w:sz w:val="28"/>
          <w:szCs w:val="28"/>
        </w:rPr>
        <w:t>10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C6269D">
        <w:rPr>
          <w:rFonts w:ascii="Times New Roman" w:hAnsi="Times New Roman"/>
          <w:sz w:val="28"/>
          <w:szCs w:val="28"/>
        </w:rPr>
        <w:t>Главный</w:t>
      </w:r>
      <w:r>
        <w:rPr>
          <w:rStyle w:val="FontStyle181"/>
          <w:b w:val="0"/>
          <w:sz w:val="28"/>
          <w:szCs w:val="28"/>
        </w:rPr>
        <w:t xml:space="preserve"> специалист-эксперт</w:t>
      </w:r>
      <w:r w:rsidRPr="00B93661">
        <w:rPr>
          <w:rFonts w:ascii="Times New Roman" w:hAnsi="Times New Roman"/>
          <w:sz w:val="28"/>
          <w:szCs w:val="28"/>
        </w:rPr>
        <w:t xml:space="preserve"> осуществляет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исполняет</w:t>
      </w:r>
      <w:r>
        <w:rPr>
          <w:rFonts w:ascii="Times New Roman" w:hAnsi="Times New Roman"/>
          <w:sz w:val="28"/>
          <w:szCs w:val="28"/>
        </w:rPr>
        <w:t xml:space="preserve"> иные </w:t>
      </w:r>
      <w:r w:rsidRPr="00B93661">
        <w:rPr>
          <w:rFonts w:ascii="Times New Roman" w:hAnsi="Times New Roman"/>
          <w:sz w:val="28"/>
          <w:szCs w:val="28"/>
        </w:rPr>
        <w:t>обязанности,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>Федерации от 30</w:t>
      </w:r>
      <w:r>
        <w:rPr>
          <w:rFonts w:ascii="Times New Roman" w:hAnsi="Times New Roman"/>
          <w:sz w:val="28"/>
          <w:szCs w:val="28"/>
        </w:rPr>
        <w:t>.09.2004</w:t>
      </w:r>
      <w:r w:rsidRPr="00F03E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506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757903">
        <w:rPr>
          <w:rFonts w:ascii="Times New Roman" w:hAnsi="Times New Roman"/>
          <w:sz w:val="28"/>
          <w:szCs w:val="28"/>
        </w:rPr>
        <w:t>Об утверждении Положения</w:t>
      </w:r>
      <w:r>
        <w:rPr>
          <w:rFonts w:ascii="Times New Roman" w:hAnsi="Times New Roman"/>
          <w:sz w:val="28"/>
          <w:szCs w:val="28"/>
        </w:rPr>
        <w:t xml:space="preserve"> о Федеральной налоговой </w:t>
      </w:r>
      <w:r w:rsidRPr="005D7ABC">
        <w:rPr>
          <w:rFonts w:ascii="Times New Roman" w:hAnsi="Times New Roman"/>
          <w:sz w:val="28"/>
          <w:szCs w:val="28"/>
        </w:rPr>
        <w:t>службе» (Собрание законодательства Российской Федерации, 2004, № 40, ст. 3961; 2017, № 15 (ч. 1), ст. 2194</w:t>
      </w:r>
      <w:r>
        <w:rPr>
          <w:rFonts w:ascii="Times New Roman" w:hAnsi="Times New Roman"/>
          <w:sz w:val="28"/>
          <w:szCs w:val="28"/>
        </w:rPr>
        <w:t>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74755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крупнейшим налогоплательщикам №1, </w:t>
      </w:r>
      <w:r w:rsidRPr="00C74755">
        <w:rPr>
          <w:rStyle w:val="FontStyle174"/>
          <w:sz w:val="28"/>
          <w:szCs w:val="28"/>
        </w:rPr>
        <w:t xml:space="preserve">утвержденным руководителем ФНС России </w:t>
      </w:r>
      <w:r w:rsidRPr="00C74755">
        <w:rPr>
          <w:rFonts w:ascii="Times New Roman" w:hAnsi="Times New Roman"/>
          <w:bCs/>
          <w:sz w:val="28"/>
          <w:szCs w:val="28"/>
        </w:rPr>
        <w:t>от 16.02.2015 года</w:t>
      </w:r>
      <w:r w:rsidRPr="00C74755">
        <w:rPr>
          <w:rStyle w:val="FontStyle174"/>
          <w:sz w:val="28"/>
          <w:szCs w:val="28"/>
        </w:rPr>
        <w:t>, положением об отделе</w:t>
      </w:r>
      <w:r>
        <w:rPr>
          <w:rStyle w:val="FontStyle174"/>
          <w:sz w:val="28"/>
          <w:szCs w:val="28"/>
        </w:rPr>
        <w:t xml:space="preserve"> обеспечения, </w:t>
      </w:r>
      <w:r w:rsidRPr="00C74755">
        <w:rPr>
          <w:rStyle w:val="FontStyle174"/>
          <w:sz w:val="28"/>
          <w:szCs w:val="28"/>
        </w:rPr>
        <w:t xml:space="preserve">приказами инспекции, поручениями руководства </w:t>
      </w:r>
      <w:r>
        <w:rPr>
          <w:rStyle w:val="FontStyle174"/>
          <w:sz w:val="28"/>
          <w:szCs w:val="28"/>
        </w:rPr>
        <w:t>И</w:t>
      </w:r>
      <w:r w:rsidRPr="00C74755">
        <w:rPr>
          <w:rStyle w:val="FontStyle174"/>
          <w:sz w:val="28"/>
          <w:szCs w:val="28"/>
        </w:rPr>
        <w:t>нспекции.</w:t>
      </w:r>
    </w:p>
    <w:p w:rsidR="006A3E04" w:rsidRDefault="006A3E04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C6269D">
        <w:rPr>
          <w:rFonts w:ascii="Times New Roman" w:hAnsi="Times New Roman"/>
          <w:sz w:val="28"/>
          <w:szCs w:val="28"/>
        </w:rPr>
        <w:t>Главный</w:t>
      </w:r>
      <w:r>
        <w:rPr>
          <w:rStyle w:val="FontStyle181"/>
          <w:b w:val="0"/>
          <w:sz w:val="28"/>
          <w:szCs w:val="28"/>
        </w:rPr>
        <w:t xml:space="preserve"> специалист-эксперт</w:t>
      </w:r>
      <w:r w:rsidRPr="00B93661">
        <w:rPr>
          <w:rFonts w:ascii="Times New Roman" w:hAnsi="Times New Roman"/>
          <w:sz w:val="28"/>
          <w:szCs w:val="28"/>
        </w:rPr>
        <w:t xml:space="preserve"> 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6A3E04" w:rsidRDefault="006A3E04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A3E04" w:rsidRPr="005E417D" w:rsidRDefault="006A3E04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C6269D">
        <w:rPr>
          <w:rFonts w:ascii="Times New Roman" w:hAnsi="Times New Roman"/>
          <w:b/>
          <w:sz w:val="28"/>
          <w:szCs w:val="28"/>
        </w:rPr>
        <w:t>главный</w:t>
      </w:r>
      <w:r>
        <w:rPr>
          <w:rStyle w:val="FontStyle181"/>
          <w:sz w:val="28"/>
          <w:szCs w:val="28"/>
        </w:rPr>
        <w:t xml:space="preserve"> </w:t>
      </w:r>
      <w:r w:rsidRPr="004171FF">
        <w:rPr>
          <w:rStyle w:val="FontStyle181"/>
          <w:sz w:val="28"/>
          <w:szCs w:val="28"/>
        </w:rPr>
        <w:t>специалист-эксперт</w:t>
      </w:r>
      <w:r w:rsidRPr="005E417D">
        <w:rPr>
          <w:rFonts w:ascii="Times New Roman" w:hAnsi="Times New Roman"/>
          <w:b/>
          <w:sz w:val="28"/>
          <w:szCs w:val="28"/>
        </w:rPr>
        <w:t xml:space="preserve"> вправе или обязан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6A3E04" w:rsidRPr="00B93661" w:rsidRDefault="006A3E04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A3E04" w:rsidRPr="009A35E1" w:rsidRDefault="006A3E04" w:rsidP="00E0619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="00C6269D">
        <w:rPr>
          <w:rFonts w:ascii="Times New Roman" w:hAnsi="Times New Roman"/>
          <w:sz w:val="28"/>
          <w:szCs w:val="28"/>
        </w:rPr>
        <w:t>главный</w:t>
      </w:r>
      <w:r>
        <w:rPr>
          <w:rStyle w:val="FontStyle181"/>
          <w:b w:val="0"/>
          <w:sz w:val="28"/>
          <w:szCs w:val="28"/>
        </w:rPr>
        <w:t xml:space="preserve"> специалист-эксперт</w:t>
      </w:r>
      <w:r w:rsidRPr="00B93661">
        <w:rPr>
          <w:rFonts w:ascii="Times New Roman" w:hAnsi="Times New Roman"/>
          <w:sz w:val="28"/>
          <w:szCs w:val="28"/>
        </w:rPr>
        <w:t xml:space="preserve"> 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вопросам </w:t>
      </w:r>
      <w:r w:rsidRPr="00C5351F">
        <w:rPr>
          <w:rFonts w:ascii="Times New Roman" w:hAnsi="Times New Roman"/>
          <w:sz w:val="26"/>
          <w:szCs w:val="26"/>
        </w:rPr>
        <w:t xml:space="preserve">в </w:t>
      </w:r>
      <w:r w:rsidRPr="009A35E1">
        <w:rPr>
          <w:rFonts w:ascii="Times New Roman" w:hAnsi="Times New Roman"/>
          <w:sz w:val="28"/>
          <w:szCs w:val="28"/>
        </w:rPr>
        <w:t>соответствии с настоящими должностными обязанностями и установленными полномочиями.</w:t>
      </w:r>
    </w:p>
    <w:p w:rsidR="006A3E04" w:rsidRPr="002972F3" w:rsidRDefault="006A3E04" w:rsidP="002972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="00C6269D">
        <w:rPr>
          <w:rFonts w:ascii="Times New Roman" w:hAnsi="Times New Roman"/>
          <w:sz w:val="28"/>
          <w:szCs w:val="28"/>
        </w:rPr>
        <w:t>главный</w:t>
      </w:r>
      <w:r>
        <w:rPr>
          <w:rStyle w:val="FontStyle181"/>
          <w:b w:val="0"/>
          <w:sz w:val="28"/>
          <w:szCs w:val="28"/>
        </w:rPr>
        <w:t xml:space="preserve"> специалист-эксперт</w:t>
      </w:r>
      <w:r w:rsidRPr="00B93661">
        <w:rPr>
          <w:rFonts w:ascii="Times New Roman" w:hAnsi="Times New Roman"/>
          <w:sz w:val="28"/>
          <w:szCs w:val="28"/>
        </w:rPr>
        <w:t xml:space="preserve"> 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вопросам </w:t>
      </w:r>
      <w:r w:rsidRPr="00C5351F">
        <w:rPr>
          <w:rFonts w:ascii="Times New Roman" w:hAnsi="Times New Roman"/>
          <w:sz w:val="26"/>
          <w:szCs w:val="26"/>
        </w:rPr>
        <w:t xml:space="preserve">в </w:t>
      </w:r>
      <w:r w:rsidRPr="009A35E1">
        <w:rPr>
          <w:rFonts w:ascii="Times New Roman" w:hAnsi="Times New Roman"/>
          <w:sz w:val="28"/>
          <w:szCs w:val="28"/>
        </w:rPr>
        <w:t>соответствии с настоящими должностными обязанностями и установленными полномочиями.</w:t>
      </w:r>
    </w:p>
    <w:p w:rsidR="006A3E04" w:rsidRDefault="006A3E04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A3E04" w:rsidRPr="005E417D" w:rsidRDefault="006A3E04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C6269D">
        <w:rPr>
          <w:rStyle w:val="FontStyle181"/>
          <w:sz w:val="28"/>
          <w:szCs w:val="28"/>
        </w:rPr>
        <w:t>главный</w:t>
      </w:r>
      <w:r w:rsidRPr="004171FF">
        <w:rPr>
          <w:rStyle w:val="FontStyle181"/>
          <w:sz w:val="28"/>
          <w:szCs w:val="28"/>
        </w:rPr>
        <w:t xml:space="preserve"> специалист-эксперт</w:t>
      </w:r>
      <w:r w:rsidRPr="005E417D">
        <w:rPr>
          <w:rFonts w:ascii="Times New Roman" w:hAnsi="Times New Roman"/>
          <w:b/>
          <w:sz w:val="28"/>
          <w:szCs w:val="28"/>
        </w:rPr>
        <w:t xml:space="preserve"> 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управленческих и иных решений</w:t>
      </w:r>
    </w:p>
    <w:p w:rsidR="006A3E04" w:rsidRPr="00071B4B" w:rsidRDefault="006A3E0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A3E04" w:rsidRDefault="006A3E04" w:rsidP="00E0619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C6269D">
        <w:rPr>
          <w:rFonts w:ascii="Times New Roman" w:hAnsi="Times New Roman"/>
          <w:sz w:val="28"/>
          <w:szCs w:val="28"/>
        </w:rPr>
        <w:t>Главный</w:t>
      </w:r>
      <w:r>
        <w:rPr>
          <w:rStyle w:val="FontStyle181"/>
          <w:b w:val="0"/>
          <w:sz w:val="28"/>
          <w:szCs w:val="28"/>
        </w:rPr>
        <w:t xml:space="preserve"> специалист-эксперт</w:t>
      </w:r>
      <w:r w:rsidRPr="00B93661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4A81">
        <w:rPr>
          <w:rFonts w:ascii="Times New Roman" w:hAnsi="Times New Roman"/>
          <w:sz w:val="28"/>
          <w:szCs w:val="28"/>
        </w:rPr>
        <w:t>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6A3E04" w:rsidRDefault="006A3E04" w:rsidP="006B6069">
      <w:pPr>
        <w:pStyle w:val="Style22"/>
        <w:widowControl/>
        <w:spacing w:line="317" w:lineRule="exact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C6269D">
        <w:rPr>
          <w:rFonts w:ascii="Times New Roman" w:hAnsi="Times New Roman"/>
          <w:sz w:val="28"/>
          <w:szCs w:val="28"/>
        </w:rPr>
        <w:t>Главный</w:t>
      </w:r>
      <w:r>
        <w:rPr>
          <w:rStyle w:val="FontStyle181"/>
          <w:b w:val="0"/>
          <w:sz w:val="28"/>
          <w:szCs w:val="28"/>
        </w:rPr>
        <w:t xml:space="preserve"> специалист-эксперт</w:t>
      </w:r>
      <w:r w:rsidRPr="00B93661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 w:rsidRPr="009A3B64">
        <w:rPr>
          <w:rFonts w:ascii="Times New Roman" w:hAnsi="Times New Roman"/>
          <w:sz w:val="28"/>
          <w:szCs w:val="28"/>
        </w:rPr>
        <w:t xml:space="preserve">: </w:t>
      </w:r>
    </w:p>
    <w:p w:rsidR="006A3E04" w:rsidRPr="009A3B64" w:rsidRDefault="006A3E04" w:rsidP="007F2C40">
      <w:pPr>
        <w:pStyle w:val="Style22"/>
        <w:widowControl/>
        <w:numPr>
          <w:ilvl w:val="0"/>
          <w:numId w:val="22"/>
        </w:numPr>
        <w:spacing w:line="317" w:lineRule="exact"/>
        <w:jc w:val="left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положений об отделе и инспекции;</w:t>
      </w:r>
    </w:p>
    <w:p w:rsidR="006A3E04" w:rsidRPr="009A3B64" w:rsidRDefault="006A3E04" w:rsidP="007F2C40">
      <w:pPr>
        <w:pStyle w:val="Style22"/>
        <w:widowControl/>
        <w:numPr>
          <w:ilvl w:val="0"/>
          <w:numId w:val="22"/>
        </w:numPr>
        <w:spacing w:line="317" w:lineRule="exact"/>
        <w:jc w:val="left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6A3E04" w:rsidRDefault="006A3E04" w:rsidP="00497EE8">
      <w:pPr>
        <w:widowControl w:val="0"/>
        <w:numPr>
          <w:ilvl w:val="0"/>
          <w:numId w:val="22"/>
        </w:numPr>
        <w:spacing w:after="0" w:line="240" w:lineRule="auto"/>
        <w:jc w:val="both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C64574" w:rsidRDefault="00C64574" w:rsidP="00C64574">
      <w:pPr>
        <w:widowControl w:val="0"/>
        <w:spacing w:after="0" w:line="240" w:lineRule="auto"/>
        <w:jc w:val="both"/>
        <w:rPr>
          <w:rStyle w:val="FontStyle174"/>
          <w:sz w:val="28"/>
          <w:szCs w:val="28"/>
        </w:rPr>
      </w:pPr>
    </w:p>
    <w:p w:rsidR="00C64574" w:rsidRPr="00497EE8" w:rsidRDefault="00C64574" w:rsidP="00C6457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A3E04" w:rsidRPr="00071B4B" w:rsidRDefault="006A3E04" w:rsidP="009A3B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A3E04" w:rsidRDefault="006A3E04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lastRenderedPageBreak/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6A3E04" w:rsidRPr="005E417D" w:rsidRDefault="006A3E04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6A3E04" w:rsidRPr="00071B4B" w:rsidRDefault="006A3E0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A3E04" w:rsidRPr="002972F3" w:rsidRDefault="006A3E04" w:rsidP="002972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C6269D">
        <w:rPr>
          <w:rFonts w:ascii="Times New Roman" w:hAnsi="Times New Roman"/>
          <w:sz w:val="28"/>
          <w:szCs w:val="28"/>
        </w:rPr>
        <w:t>главный</w:t>
      </w:r>
      <w:r>
        <w:rPr>
          <w:rStyle w:val="FontStyle181"/>
          <w:b w:val="0"/>
          <w:sz w:val="28"/>
          <w:szCs w:val="28"/>
        </w:rPr>
        <w:t xml:space="preserve"> специалист-эксперт</w:t>
      </w:r>
      <w:r w:rsidRPr="00B93661">
        <w:rPr>
          <w:rFonts w:ascii="Times New Roman" w:hAnsi="Times New Roman"/>
          <w:sz w:val="28"/>
          <w:szCs w:val="28"/>
        </w:rPr>
        <w:t xml:space="preserve"> 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1D0972" w:rsidRDefault="001D097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A3E04" w:rsidRPr="005E417D" w:rsidRDefault="006A3E04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6A3E04" w:rsidRPr="00071B4B" w:rsidRDefault="006A3E04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A3E04" w:rsidRDefault="006A3E04" w:rsidP="00C075D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C6269D">
        <w:rPr>
          <w:rFonts w:ascii="Times New Roman" w:hAnsi="Times New Roman"/>
          <w:sz w:val="28"/>
          <w:szCs w:val="28"/>
        </w:rPr>
        <w:t>главного</w:t>
      </w:r>
      <w:r>
        <w:rPr>
          <w:rStyle w:val="FontStyle181"/>
          <w:b w:val="0"/>
          <w:sz w:val="28"/>
          <w:szCs w:val="28"/>
        </w:rPr>
        <w:t xml:space="preserve"> специалиста-эксперта</w:t>
      </w:r>
      <w:r w:rsidRPr="00B93661"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1D0972" w:rsidRDefault="001D097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A3E04" w:rsidRPr="00067746" w:rsidRDefault="006A3E04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6A3E04" w:rsidRPr="00071B4B" w:rsidRDefault="006A3E04" w:rsidP="00071B4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6A3E04" w:rsidRPr="00071B4B" w:rsidRDefault="006A3E04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A3E04" w:rsidRDefault="006A3E04" w:rsidP="00CF2B98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C6269D">
        <w:rPr>
          <w:rFonts w:ascii="Times New Roman" w:hAnsi="Times New Roman"/>
          <w:sz w:val="28"/>
          <w:szCs w:val="28"/>
        </w:rPr>
        <w:t>Главный</w:t>
      </w:r>
      <w:r>
        <w:rPr>
          <w:rStyle w:val="FontStyle181"/>
          <w:b w:val="0"/>
          <w:sz w:val="28"/>
          <w:szCs w:val="28"/>
        </w:rPr>
        <w:t xml:space="preserve"> специалист-эксперт государственные услуги не оказывает.</w:t>
      </w:r>
      <w:r w:rsidRPr="007F61BE">
        <w:rPr>
          <w:rFonts w:ascii="Times New Roman" w:hAnsi="Times New Roman"/>
          <w:sz w:val="28"/>
          <w:szCs w:val="28"/>
          <w:highlight w:val="red"/>
        </w:rPr>
        <w:t xml:space="preserve"> </w:t>
      </w:r>
    </w:p>
    <w:p w:rsidR="006A3E04" w:rsidRPr="00071B4B" w:rsidRDefault="006A3E04" w:rsidP="00497EE8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A3E04" w:rsidRPr="005E0CDD" w:rsidRDefault="006A3E04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6A3E04" w:rsidRPr="005E417D" w:rsidRDefault="006A3E04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6A3E04" w:rsidRPr="00071B4B" w:rsidRDefault="006A3E04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A3E04" w:rsidRPr="00B93661" w:rsidRDefault="006A3E04" w:rsidP="008869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C6269D">
        <w:rPr>
          <w:rFonts w:ascii="Times New Roman" w:hAnsi="Times New Roman"/>
          <w:sz w:val="28"/>
          <w:szCs w:val="28"/>
        </w:rPr>
        <w:t>главный</w:t>
      </w:r>
      <w:r>
        <w:rPr>
          <w:rStyle w:val="FontStyle181"/>
          <w:b w:val="0"/>
          <w:sz w:val="28"/>
          <w:szCs w:val="28"/>
        </w:rPr>
        <w:t xml:space="preserve"> специалист-эксперт</w:t>
      </w:r>
      <w:r w:rsidRPr="00B93661">
        <w:rPr>
          <w:rFonts w:ascii="Times New Roman" w:hAnsi="Times New Roman"/>
          <w:sz w:val="28"/>
          <w:szCs w:val="28"/>
        </w:rPr>
        <w:t xml:space="preserve"> 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6A3E04" w:rsidRPr="00B93661" w:rsidRDefault="006A3E04" w:rsidP="008869AE">
      <w:pPr>
        <w:widowControl w:val="0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6A3E04" w:rsidRPr="00B93661" w:rsidRDefault="006A3E04" w:rsidP="008869AE">
      <w:pPr>
        <w:widowControl w:val="0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6A3E04" w:rsidRDefault="006A3E04" w:rsidP="00071B4B">
      <w:pPr>
        <w:widowControl w:val="0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A3E04" w:rsidRDefault="006A3E04" w:rsidP="00C075D3">
      <w:pPr>
        <w:widowControl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071B4B">
        <w:rPr>
          <w:rFonts w:ascii="Times New Roman" w:hAnsi="Times New Roman"/>
          <w:sz w:val="28"/>
          <w:szCs w:val="28"/>
        </w:rPr>
        <w:t>материала, юридически грамотному составлению документа, отсутствию</w:t>
      </w:r>
    </w:p>
    <w:p w:rsidR="006A3E04" w:rsidRPr="00071B4B" w:rsidRDefault="006A3E04" w:rsidP="00C075D3">
      <w:pPr>
        <w:widowControl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071B4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071B4B">
        <w:rPr>
          <w:rFonts w:ascii="Times New Roman" w:hAnsi="Times New Roman"/>
          <w:sz w:val="28"/>
          <w:szCs w:val="28"/>
        </w:rPr>
        <w:t>стилистических и грамматических ошибок);</w:t>
      </w:r>
    </w:p>
    <w:p w:rsidR="006A3E04" w:rsidRPr="00B93661" w:rsidRDefault="006A3E04" w:rsidP="008869AE">
      <w:pPr>
        <w:widowControl w:val="0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lastRenderedPageBreak/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6A3E04" w:rsidRPr="00B93661" w:rsidRDefault="006A3E04" w:rsidP="008869AE">
      <w:pPr>
        <w:widowControl w:val="0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6A3E04" w:rsidRPr="00B93661" w:rsidRDefault="006A3E04" w:rsidP="008869AE">
      <w:pPr>
        <w:widowControl w:val="0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6A3E04" w:rsidRDefault="006A3E04" w:rsidP="008869AE">
      <w:pPr>
        <w:widowControl w:val="0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решений.</w:t>
      </w:r>
    </w:p>
    <w:p w:rsidR="006A3E04" w:rsidRDefault="006A3E04" w:rsidP="00133FF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D0972" w:rsidRDefault="001D0972" w:rsidP="00133FF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D0972" w:rsidRDefault="001D0972" w:rsidP="00133FF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D0972" w:rsidSect="001D0972">
      <w:headerReference w:type="default" r:id="rId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42C" w:rsidRDefault="00F4542C" w:rsidP="003B7A81">
      <w:pPr>
        <w:spacing w:after="0" w:line="240" w:lineRule="auto"/>
      </w:pPr>
      <w:r>
        <w:separator/>
      </w:r>
    </w:p>
  </w:endnote>
  <w:endnote w:type="continuationSeparator" w:id="0">
    <w:p w:rsidR="00F4542C" w:rsidRDefault="00F4542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42C" w:rsidRDefault="00F4542C" w:rsidP="003B7A81">
      <w:pPr>
        <w:spacing w:after="0" w:line="240" w:lineRule="auto"/>
      </w:pPr>
      <w:r>
        <w:separator/>
      </w:r>
    </w:p>
  </w:footnote>
  <w:footnote w:type="continuationSeparator" w:id="0">
    <w:p w:rsidR="00F4542C" w:rsidRDefault="00F4542C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E04" w:rsidRPr="00B310A4" w:rsidRDefault="006A3E04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C76E41">
      <w:rPr>
        <w:rFonts w:ascii="Times New Roman" w:hAnsi="Times New Roman"/>
        <w:noProof/>
        <w:color w:val="999999"/>
        <w:sz w:val="24"/>
        <w:szCs w:val="24"/>
      </w:rPr>
      <w:t>8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6A3E04" w:rsidRPr="00B310A4" w:rsidRDefault="006A3E04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4DAFD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3423C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5B03D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382267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6463C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730AF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432E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E1041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DB031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F76FF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9F671A"/>
    <w:multiLevelType w:val="hybridMultilevel"/>
    <w:tmpl w:val="566AB4DA"/>
    <w:lvl w:ilvl="0" w:tplc="22021EA6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2">
    <w:nsid w:val="158C594F"/>
    <w:multiLevelType w:val="hybridMultilevel"/>
    <w:tmpl w:val="FCA04BEE"/>
    <w:lvl w:ilvl="0" w:tplc="22021EA6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61A2484"/>
    <w:multiLevelType w:val="hybridMultilevel"/>
    <w:tmpl w:val="1CD6A950"/>
    <w:lvl w:ilvl="0" w:tplc="22021EA6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E2936C5"/>
    <w:multiLevelType w:val="hybridMultilevel"/>
    <w:tmpl w:val="BFE0941A"/>
    <w:lvl w:ilvl="0" w:tplc="22021EA6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>
    <w:nsid w:val="21DF17BE"/>
    <w:multiLevelType w:val="hybridMultilevel"/>
    <w:tmpl w:val="665416C6"/>
    <w:lvl w:ilvl="0" w:tplc="A54E23B8">
      <w:start w:val="1"/>
      <w:numFmt w:val="decimal"/>
      <w:lvlText w:val="3.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1F86D31"/>
    <w:multiLevelType w:val="hybridMultilevel"/>
    <w:tmpl w:val="5ABA0BB2"/>
    <w:lvl w:ilvl="0" w:tplc="22021EA6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660E89"/>
    <w:multiLevelType w:val="hybridMultilevel"/>
    <w:tmpl w:val="91E80F16"/>
    <w:lvl w:ilvl="0" w:tplc="22021EA6">
      <w:start w:val="1"/>
      <w:numFmt w:val="bullet"/>
      <w:lvlText w:val="-"/>
      <w:lvlJc w:val="left"/>
      <w:pPr>
        <w:ind w:left="786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2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21">
    <w:nsid w:val="428E72C0"/>
    <w:multiLevelType w:val="hybridMultilevel"/>
    <w:tmpl w:val="001CB3A2"/>
    <w:lvl w:ilvl="0" w:tplc="22021EA6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3">
    <w:nsid w:val="55C51F66"/>
    <w:multiLevelType w:val="hybridMultilevel"/>
    <w:tmpl w:val="80B4DE90"/>
    <w:lvl w:ilvl="0" w:tplc="22021EA6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5">
    <w:nsid w:val="587538DE"/>
    <w:multiLevelType w:val="hybridMultilevel"/>
    <w:tmpl w:val="D408F918"/>
    <w:lvl w:ilvl="0" w:tplc="BA88817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03348BF"/>
    <w:multiLevelType w:val="hybridMultilevel"/>
    <w:tmpl w:val="0BDAEA00"/>
    <w:lvl w:ilvl="0" w:tplc="22021EA6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6D4065"/>
    <w:multiLevelType w:val="hybridMultilevel"/>
    <w:tmpl w:val="275416D6"/>
    <w:lvl w:ilvl="0" w:tplc="22021EA6">
      <w:start w:val="1"/>
      <w:numFmt w:val="bullet"/>
      <w:lvlText w:val="-"/>
      <w:lvlJc w:val="left"/>
      <w:pPr>
        <w:ind w:left="8015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87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94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01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08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116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23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0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3775" w:hanging="360"/>
      </w:pPr>
      <w:rPr>
        <w:rFonts w:ascii="Wingdings" w:hAnsi="Wingdings" w:hint="default"/>
      </w:rPr>
    </w:lvl>
  </w:abstractNum>
  <w:abstractNum w:abstractNumId="28">
    <w:nsid w:val="6B171D26"/>
    <w:multiLevelType w:val="hybridMultilevel"/>
    <w:tmpl w:val="EB220132"/>
    <w:lvl w:ilvl="0" w:tplc="22021EA6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2492633"/>
    <w:multiLevelType w:val="hybridMultilevel"/>
    <w:tmpl w:val="551C8DD6"/>
    <w:lvl w:ilvl="0" w:tplc="22021EA6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472D65"/>
    <w:multiLevelType w:val="hybridMultilevel"/>
    <w:tmpl w:val="6CDA7C0A"/>
    <w:lvl w:ilvl="0" w:tplc="22021EA6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46B6E56"/>
    <w:multiLevelType w:val="hybridMultilevel"/>
    <w:tmpl w:val="72C0CAE4"/>
    <w:lvl w:ilvl="0" w:tplc="22021EA6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59655D9"/>
    <w:multiLevelType w:val="multilevel"/>
    <w:tmpl w:val="FE3833BC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14.%2."/>
      <w:lvlJc w:val="left"/>
      <w:pPr>
        <w:ind w:left="1288" w:hanging="720"/>
      </w:pPr>
      <w:rPr>
        <w:rFonts w:cs="Times New Roman"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70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91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6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976" w:hanging="2160"/>
      </w:pPr>
      <w:rPr>
        <w:rFonts w:cs="Times New Roman" w:hint="default"/>
      </w:rPr>
    </w:lvl>
  </w:abstractNum>
  <w:abstractNum w:abstractNumId="33">
    <w:nsid w:val="78EF387D"/>
    <w:multiLevelType w:val="hybridMultilevel"/>
    <w:tmpl w:val="387E8808"/>
    <w:lvl w:ilvl="0" w:tplc="525869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EF561DC"/>
    <w:multiLevelType w:val="hybridMultilevel"/>
    <w:tmpl w:val="F2F410FC"/>
    <w:lvl w:ilvl="0" w:tplc="22021EA6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22"/>
  </w:num>
  <w:num w:numId="13">
    <w:abstractNumId w:val="20"/>
  </w:num>
  <w:num w:numId="14">
    <w:abstractNumId w:val="24"/>
  </w:num>
  <w:num w:numId="15">
    <w:abstractNumId w:val="11"/>
  </w:num>
  <w:num w:numId="16">
    <w:abstractNumId w:val="19"/>
  </w:num>
  <w:num w:numId="17">
    <w:abstractNumId w:val="32"/>
  </w:num>
  <w:num w:numId="18">
    <w:abstractNumId w:val="16"/>
  </w:num>
  <w:num w:numId="19">
    <w:abstractNumId w:val="26"/>
  </w:num>
  <w:num w:numId="20">
    <w:abstractNumId w:val="28"/>
  </w:num>
  <w:num w:numId="21">
    <w:abstractNumId w:val="30"/>
  </w:num>
  <w:num w:numId="22">
    <w:abstractNumId w:val="12"/>
  </w:num>
  <w:num w:numId="23">
    <w:abstractNumId w:val="23"/>
  </w:num>
  <w:num w:numId="24">
    <w:abstractNumId w:val="29"/>
  </w:num>
  <w:num w:numId="25">
    <w:abstractNumId w:val="13"/>
  </w:num>
  <w:num w:numId="26">
    <w:abstractNumId w:val="27"/>
  </w:num>
  <w:num w:numId="27">
    <w:abstractNumId w:val="17"/>
  </w:num>
  <w:num w:numId="28">
    <w:abstractNumId w:val="14"/>
  </w:num>
  <w:num w:numId="29">
    <w:abstractNumId w:val="21"/>
  </w:num>
  <w:num w:numId="30">
    <w:abstractNumId w:val="10"/>
  </w:num>
  <w:num w:numId="31">
    <w:abstractNumId w:val="31"/>
  </w:num>
  <w:num w:numId="32">
    <w:abstractNumId w:val="34"/>
  </w:num>
  <w:num w:numId="33">
    <w:abstractNumId w:val="18"/>
  </w:num>
  <w:num w:numId="34">
    <w:abstractNumId w:val="25"/>
  </w:num>
  <w:num w:numId="3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833"/>
    <w:rsid w:val="000103E3"/>
    <w:rsid w:val="0001315F"/>
    <w:rsid w:val="00016772"/>
    <w:rsid w:val="00016846"/>
    <w:rsid w:val="0002157A"/>
    <w:rsid w:val="000235CB"/>
    <w:rsid w:val="00027871"/>
    <w:rsid w:val="00036C0A"/>
    <w:rsid w:val="000457F3"/>
    <w:rsid w:val="00046903"/>
    <w:rsid w:val="00047A3B"/>
    <w:rsid w:val="000529DB"/>
    <w:rsid w:val="000574AE"/>
    <w:rsid w:val="00067746"/>
    <w:rsid w:val="00071B4B"/>
    <w:rsid w:val="00074E4C"/>
    <w:rsid w:val="00080FFD"/>
    <w:rsid w:val="000916AA"/>
    <w:rsid w:val="00092644"/>
    <w:rsid w:val="000965B0"/>
    <w:rsid w:val="000A4B6A"/>
    <w:rsid w:val="000B0869"/>
    <w:rsid w:val="000B1DFE"/>
    <w:rsid w:val="000B5048"/>
    <w:rsid w:val="000C04B0"/>
    <w:rsid w:val="000C2E02"/>
    <w:rsid w:val="000C6E28"/>
    <w:rsid w:val="000C7D67"/>
    <w:rsid w:val="000D08EA"/>
    <w:rsid w:val="000E0736"/>
    <w:rsid w:val="000F0905"/>
    <w:rsid w:val="000F335B"/>
    <w:rsid w:val="00100517"/>
    <w:rsid w:val="0011753E"/>
    <w:rsid w:val="00121DFA"/>
    <w:rsid w:val="00122CCF"/>
    <w:rsid w:val="00124069"/>
    <w:rsid w:val="00133105"/>
    <w:rsid w:val="00133FF9"/>
    <w:rsid w:val="00141E3E"/>
    <w:rsid w:val="00144D77"/>
    <w:rsid w:val="00153A4A"/>
    <w:rsid w:val="001559CE"/>
    <w:rsid w:val="00161DD2"/>
    <w:rsid w:val="00165B7A"/>
    <w:rsid w:val="001665C3"/>
    <w:rsid w:val="00175938"/>
    <w:rsid w:val="00177E3F"/>
    <w:rsid w:val="00186DD8"/>
    <w:rsid w:val="00190CC5"/>
    <w:rsid w:val="001969E0"/>
    <w:rsid w:val="001A0913"/>
    <w:rsid w:val="001A576D"/>
    <w:rsid w:val="001B5BBA"/>
    <w:rsid w:val="001D0972"/>
    <w:rsid w:val="001D2783"/>
    <w:rsid w:val="001D5441"/>
    <w:rsid w:val="001D5AD9"/>
    <w:rsid w:val="001D5D72"/>
    <w:rsid w:val="001E1592"/>
    <w:rsid w:val="001E199D"/>
    <w:rsid w:val="00204C60"/>
    <w:rsid w:val="0020683F"/>
    <w:rsid w:val="002075E3"/>
    <w:rsid w:val="002114F8"/>
    <w:rsid w:val="002160F5"/>
    <w:rsid w:val="0022091F"/>
    <w:rsid w:val="00221D06"/>
    <w:rsid w:val="002241BE"/>
    <w:rsid w:val="002328F3"/>
    <w:rsid w:val="00250AEC"/>
    <w:rsid w:val="0025122B"/>
    <w:rsid w:val="00254973"/>
    <w:rsid w:val="00254D09"/>
    <w:rsid w:val="00294B67"/>
    <w:rsid w:val="00295029"/>
    <w:rsid w:val="002972F3"/>
    <w:rsid w:val="002A01FD"/>
    <w:rsid w:val="002A079F"/>
    <w:rsid w:val="002A3B27"/>
    <w:rsid w:val="002A531A"/>
    <w:rsid w:val="002B1761"/>
    <w:rsid w:val="002B2E1C"/>
    <w:rsid w:val="002B3231"/>
    <w:rsid w:val="002B5000"/>
    <w:rsid w:val="002B7A62"/>
    <w:rsid w:val="002D081D"/>
    <w:rsid w:val="002D1878"/>
    <w:rsid w:val="002D2B72"/>
    <w:rsid w:val="002D4283"/>
    <w:rsid w:val="002D78A8"/>
    <w:rsid w:val="002F19DA"/>
    <w:rsid w:val="002F5B24"/>
    <w:rsid w:val="00305DB5"/>
    <w:rsid w:val="00307886"/>
    <w:rsid w:val="00307907"/>
    <w:rsid w:val="00313753"/>
    <w:rsid w:val="00316A5B"/>
    <w:rsid w:val="003314B0"/>
    <w:rsid w:val="003335EF"/>
    <w:rsid w:val="00340885"/>
    <w:rsid w:val="00344501"/>
    <w:rsid w:val="00361FC0"/>
    <w:rsid w:val="00373374"/>
    <w:rsid w:val="00385D72"/>
    <w:rsid w:val="00387331"/>
    <w:rsid w:val="00394A8E"/>
    <w:rsid w:val="003A0811"/>
    <w:rsid w:val="003A13D8"/>
    <w:rsid w:val="003A4110"/>
    <w:rsid w:val="003A43AB"/>
    <w:rsid w:val="003B7A81"/>
    <w:rsid w:val="003C4B94"/>
    <w:rsid w:val="003D4280"/>
    <w:rsid w:val="003D4B0C"/>
    <w:rsid w:val="003D53F5"/>
    <w:rsid w:val="003E287B"/>
    <w:rsid w:val="003F3D94"/>
    <w:rsid w:val="003F6AC8"/>
    <w:rsid w:val="00404AE7"/>
    <w:rsid w:val="004171FF"/>
    <w:rsid w:val="0042634A"/>
    <w:rsid w:val="0043186B"/>
    <w:rsid w:val="0044318B"/>
    <w:rsid w:val="004631AC"/>
    <w:rsid w:val="00466FD8"/>
    <w:rsid w:val="004776BC"/>
    <w:rsid w:val="004778B6"/>
    <w:rsid w:val="004819D7"/>
    <w:rsid w:val="0049073B"/>
    <w:rsid w:val="00493417"/>
    <w:rsid w:val="004947DF"/>
    <w:rsid w:val="0049795E"/>
    <w:rsid w:val="00497C21"/>
    <w:rsid w:val="00497CF7"/>
    <w:rsid w:val="00497EE8"/>
    <w:rsid w:val="004A3010"/>
    <w:rsid w:val="004A5594"/>
    <w:rsid w:val="004A56F7"/>
    <w:rsid w:val="004A74CF"/>
    <w:rsid w:val="004B7353"/>
    <w:rsid w:val="004D105A"/>
    <w:rsid w:val="004D24FF"/>
    <w:rsid w:val="004D2B93"/>
    <w:rsid w:val="004D38F3"/>
    <w:rsid w:val="00512FDB"/>
    <w:rsid w:val="00515FDC"/>
    <w:rsid w:val="00525EDB"/>
    <w:rsid w:val="00526860"/>
    <w:rsid w:val="00526FFE"/>
    <w:rsid w:val="0053142A"/>
    <w:rsid w:val="0053153E"/>
    <w:rsid w:val="00532AAD"/>
    <w:rsid w:val="00534DFA"/>
    <w:rsid w:val="00536AA0"/>
    <w:rsid w:val="00537DA5"/>
    <w:rsid w:val="00537E24"/>
    <w:rsid w:val="00545FE6"/>
    <w:rsid w:val="00546CFB"/>
    <w:rsid w:val="00552B27"/>
    <w:rsid w:val="005661F5"/>
    <w:rsid w:val="00580BF9"/>
    <w:rsid w:val="00582C9B"/>
    <w:rsid w:val="00584B40"/>
    <w:rsid w:val="0058504A"/>
    <w:rsid w:val="00585805"/>
    <w:rsid w:val="0059423D"/>
    <w:rsid w:val="005A6135"/>
    <w:rsid w:val="005B3E99"/>
    <w:rsid w:val="005C0179"/>
    <w:rsid w:val="005C5612"/>
    <w:rsid w:val="005D1E6A"/>
    <w:rsid w:val="005D54D6"/>
    <w:rsid w:val="005D73E4"/>
    <w:rsid w:val="005D7ABC"/>
    <w:rsid w:val="005E0CDD"/>
    <w:rsid w:val="005E0DA6"/>
    <w:rsid w:val="005E1D68"/>
    <w:rsid w:val="005E417D"/>
    <w:rsid w:val="005F2A2C"/>
    <w:rsid w:val="005F769C"/>
    <w:rsid w:val="00606512"/>
    <w:rsid w:val="00611260"/>
    <w:rsid w:val="0061302B"/>
    <w:rsid w:val="00617D0B"/>
    <w:rsid w:val="00623EA7"/>
    <w:rsid w:val="00630988"/>
    <w:rsid w:val="00646D22"/>
    <w:rsid w:val="00650AEB"/>
    <w:rsid w:val="00655024"/>
    <w:rsid w:val="006618E5"/>
    <w:rsid w:val="00662FB1"/>
    <w:rsid w:val="00663A89"/>
    <w:rsid w:val="00664818"/>
    <w:rsid w:val="00681090"/>
    <w:rsid w:val="00683559"/>
    <w:rsid w:val="00684A81"/>
    <w:rsid w:val="006923D2"/>
    <w:rsid w:val="006A3E04"/>
    <w:rsid w:val="006A44FB"/>
    <w:rsid w:val="006A4E8B"/>
    <w:rsid w:val="006A5528"/>
    <w:rsid w:val="006A5689"/>
    <w:rsid w:val="006B0129"/>
    <w:rsid w:val="006B6069"/>
    <w:rsid w:val="006B6C1B"/>
    <w:rsid w:val="006C35EE"/>
    <w:rsid w:val="006C4338"/>
    <w:rsid w:val="006C5DB7"/>
    <w:rsid w:val="006D1DF5"/>
    <w:rsid w:val="006E2C92"/>
    <w:rsid w:val="006E6747"/>
    <w:rsid w:val="006F140C"/>
    <w:rsid w:val="006F1AB1"/>
    <w:rsid w:val="006F21B0"/>
    <w:rsid w:val="006F597D"/>
    <w:rsid w:val="006F63E6"/>
    <w:rsid w:val="007034E8"/>
    <w:rsid w:val="00712D9A"/>
    <w:rsid w:val="0071560A"/>
    <w:rsid w:val="00716B2E"/>
    <w:rsid w:val="00721040"/>
    <w:rsid w:val="00721081"/>
    <w:rsid w:val="0073425B"/>
    <w:rsid w:val="00740556"/>
    <w:rsid w:val="00740FF5"/>
    <w:rsid w:val="007413FB"/>
    <w:rsid w:val="00742355"/>
    <w:rsid w:val="00744360"/>
    <w:rsid w:val="00755267"/>
    <w:rsid w:val="00757903"/>
    <w:rsid w:val="00765E4A"/>
    <w:rsid w:val="007702BC"/>
    <w:rsid w:val="00773605"/>
    <w:rsid w:val="00773CB7"/>
    <w:rsid w:val="00775378"/>
    <w:rsid w:val="00783E24"/>
    <w:rsid w:val="00795E41"/>
    <w:rsid w:val="007A056A"/>
    <w:rsid w:val="007A171C"/>
    <w:rsid w:val="007A49C9"/>
    <w:rsid w:val="007A66A8"/>
    <w:rsid w:val="007A7062"/>
    <w:rsid w:val="007A7787"/>
    <w:rsid w:val="007B0EB1"/>
    <w:rsid w:val="007B2780"/>
    <w:rsid w:val="007B62CC"/>
    <w:rsid w:val="007C09F0"/>
    <w:rsid w:val="007D402F"/>
    <w:rsid w:val="007D6EDE"/>
    <w:rsid w:val="007D7712"/>
    <w:rsid w:val="007E0E5D"/>
    <w:rsid w:val="007E2E82"/>
    <w:rsid w:val="007E4F07"/>
    <w:rsid w:val="007F2C40"/>
    <w:rsid w:val="007F339E"/>
    <w:rsid w:val="007F3D35"/>
    <w:rsid w:val="007F61BE"/>
    <w:rsid w:val="00802DE2"/>
    <w:rsid w:val="00804AB6"/>
    <w:rsid w:val="00806B0C"/>
    <w:rsid w:val="00807EB7"/>
    <w:rsid w:val="00812BFB"/>
    <w:rsid w:val="008143BB"/>
    <w:rsid w:val="0081666B"/>
    <w:rsid w:val="00817D4F"/>
    <w:rsid w:val="0082284F"/>
    <w:rsid w:val="00822936"/>
    <w:rsid w:val="008253F2"/>
    <w:rsid w:val="00830B30"/>
    <w:rsid w:val="008329AE"/>
    <w:rsid w:val="00840894"/>
    <w:rsid w:val="0086409F"/>
    <w:rsid w:val="008641AE"/>
    <w:rsid w:val="0087099F"/>
    <w:rsid w:val="00877280"/>
    <w:rsid w:val="00882463"/>
    <w:rsid w:val="00883CDB"/>
    <w:rsid w:val="00885359"/>
    <w:rsid w:val="00885C66"/>
    <w:rsid w:val="008869AE"/>
    <w:rsid w:val="00891394"/>
    <w:rsid w:val="00892955"/>
    <w:rsid w:val="008B38B5"/>
    <w:rsid w:val="008C017C"/>
    <w:rsid w:val="008C131A"/>
    <w:rsid w:val="008D2D6C"/>
    <w:rsid w:val="008E2FD2"/>
    <w:rsid w:val="008E3959"/>
    <w:rsid w:val="008E4B65"/>
    <w:rsid w:val="008E78EE"/>
    <w:rsid w:val="008F7217"/>
    <w:rsid w:val="009028A9"/>
    <w:rsid w:val="009124D1"/>
    <w:rsid w:val="00924165"/>
    <w:rsid w:val="00925E40"/>
    <w:rsid w:val="00926516"/>
    <w:rsid w:val="00933CCA"/>
    <w:rsid w:val="00940059"/>
    <w:rsid w:val="00940584"/>
    <w:rsid w:val="00941D4A"/>
    <w:rsid w:val="00942953"/>
    <w:rsid w:val="00946C2A"/>
    <w:rsid w:val="00947668"/>
    <w:rsid w:val="00950A95"/>
    <w:rsid w:val="0096655E"/>
    <w:rsid w:val="00981D6F"/>
    <w:rsid w:val="009837E6"/>
    <w:rsid w:val="0098413A"/>
    <w:rsid w:val="00991494"/>
    <w:rsid w:val="009958AE"/>
    <w:rsid w:val="00997681"/>
    <w:rsid w:val="0099799C"/>
    <w:rsid w:val="009A0DDA"/>
    <w:rsid w:val="009A35E1"/>
    <w:rsid w:val="009A3B64"/>
    <w:rsid w:val="009A732F"/>
    <w:rsid w:val="009A7768"/>
    <w:rsid w:val="009B61F7"/>
    <w:rsid w:val="009B6831"/>
    <w:rsid w:val="009C07DF"/>
    <w:rsid w:val="009D4E12"/>
    <w:rsid w:val="009D5A89"/>
    <w:rsid w:val="009E0DAF"/>
    <w:rsid w:val="009F0BC2"/>
    <w:rsid w:val="009F0CC2"/>
    <w:rsid w:val="009F3087"/>
    <w:rsid w:val="00A044DB"/>
    <w:rsid w:val="00A044E0"/>
    <w:rsid w:val="00A068D7"/>
    <w:rsid w:val="00A076FC"/>
    <w:rsid w:val="00A07D31"/>
    <w:rsid w:val="00A2339B"/>
    <w:rsid w:val="00A524EE"/>
    <w:rsid w:val="00A537B6"/>
    <w:rsid w:val="00A53FA0"/>
    <w:rsid w:val="00A6773A"/>
    <w:rsid w:val="00A81644"/>
    <w:rsid w:val="00A82A7C"/>
    <w:rsid w:val="00A8497E"/>
    <w:rsid w:val="00A92643"/>
    <w:rsid w:val="00AA375F"/>
    <w:rsid w:val="00AA3826"/>
    <w:rsid w:val="00AB37A6"/>
    <w:rsid w:val="00AB3E80"/>
    <w:rsid w:val="00AB527C"/>
    <w:rsid w:val="00AC155A"/>
    <w:rsid w:val="00AC2877"/>
    <w:rsid w:val="00AD0B29"/>
    <w:rsid w:val="00AD3854"/>
    <w:rsid w:val="00AE00D3"/>
    <w:rsid w:val="00AE5A70"/>
    <w:rsid w:val="00AF09BA"/>
    <w:rsid w:val="00AF2C3D"/>
    <w:rsid w:val="00AF4BFF"/>
    <w:rsid w:val="00AF55C8"/>
    <w:rsid w:val="00B00C29"/>
    <w:rsid w:val="00B01ED0"/>
    <w:rsid w:val="00B137DE"/>
    <w:rsid w:val="00B14886"/>
    <w:rsid w:val="00B14EB0"/>
    <w:rsid w:val="00B1588E"/>
    <w:rsid w:val="00B17003"/>
    <w:rsid w:val="00B310A4"/>
    <w:rsid w:val="00B36D4E"/>
    <w:rsid w:val="00B36F0D"/>
    <w:rsid w:val="00B4682E"/>
    <w:rsid w:val="00B51CE7"/>
    <w:rsid w:val="00B57245"/>
    <w:rsid w:val="00B63C11"/>
    <w:rsid w:val="00B717F3"/>
    <w:rsid w:val="00B7300E"/>
    <w:rsid w:val="00B7396D"/>
    <w:rsid w:val="00B85515"/>
    <w:rsid w:val="00B93435"/>
    <w:rsid w:val="00B93661"/>
    <w:rsid w:val="00B97926"/>
    <w:rsid w:val="00BA20B5"/>
    <w:rsid w:val="00BA51E1"/>
    <w:rsid w:val="00BB1AF7"/>
    <w:rsid w:val="00BB281F"/>
    <w:rsid w:val="00BB3568"/>
    <w:rsid w:val="00BB3D0B"/>
    <w:rsid w:val="00BC32FA"/>
    <w:rsid w:val="00BC47CE"/>
    <w:rsid w:val="00BC598D"/>
    <w:rsid w:val="00BE52D9"/>
    <w:rsid w:val="00BE6F7E"/>
    <w:rsid w:val="00BE70F2"/>
    <w:rsid w:val="00BF2973"/>
    <w:rsid w:val="00BF7391"/>
    <w:rsid w:val="00C0515C"/>
    <w:rsid w:val="00C06343"/>
    <w:rsid w:val="00C075D3"/>
    <w:rsid w:val="00C110A2"/>
    <w:rsid w:val="00C158E5"/>
    <w:rsid w:val="00C16AD4"/>
    <w:rsid w:val="00C20C8F"/>
    <w:rsid w:val="00C22421"/>
    <w:rsid w:val="00C23B14"/>
    <w:rsid w:val="00C26254"/>
    <w:rsid w:val="00C3748B"/>
    <w:rsid w:val="00C3774B"/>
    <w:rsid w:val="00C5351F"/>
    <w:rsid w:val="00C543AE"/>
    <w:rsid w:val="00C6269D"/>
    <w:rsid w:val="00C64574"/>
    <w:rsid w:val="00C65E25"/>
    <w:rsid w:val="00C73A81"/>
    <w:rsid w:val="00C74755"/>
    <w:rsid w:val="00C74A28"/>
    <w:rsid w:val="00C76E41"/>
    <w:rsid w:val="00C85251"/>
    <w:rsid w:val="00CA730A"/>
    <w:rsid w:val="00CA7EC2"/>
    <w:rsid w:val="00CB10D9"/>
    <w:rsid w:val="00CC088F"/>
    <w:rsid w:val="00CC56D9"/>
    <w:rsid w:val="00CD004D"/>
    <w:rsid w:val="00CD1FE6"/>
    <w:rsid w:val="00CD460E"/>
    <w:rsid w:val="00CE1513"/>
    <w:rsid w:val="00CE1BDC"/>
    <w:rsid w:val="00CE5967"/>
    <w:rsid w:val="00CF2B98"/>
    <w:rsid w:val="00D00C06"/>
    <w:rsid w:val="00D06317"/>
    <w:rsid w:val="00D121AB"/>
    <w:rsid w:val="00D12BF6"/>
    <w:rsid w:val="00D1572F"/>
    <w:rsid w:val="00D21B83"/>
    <w:rsid w:val="00D227DF"/>
    <w:rsid w:val="00D270CA"/>
    <w:rsid w:val="00D3008C"/>
    <w:rsid w:val="00D35FBB"/>
    <w:rsid w:val="00D412F0"/>
    <w:rsid w:val="00D45C0F"/>
    <w:rsid w:val="00D51E1C"/>
    <w:rsid w:val="00D531E6"/>
    <w:rsid w:val="00D63022"/>
    <w:rsid w:val="00D6462A"/>
    <w:rsid w:val="00D65C44"/>
    <w:rsid w:val="00D73644"/>
    <w:rsid w:val="00D75100"/>
    <w:rsid w:val="00D7769A"/>
    <w:rsid w:val="00D8542C"/>
    <w:rsid w:val="00D96581"/>
    <w:rsid w:val="00DB07F4"/>
    <w:rsid w:val="00DB1B4A"/>
    <w:rsid w:val="00DC654C"/>
    <w:rsid w:val="00DD1315"/>
    <w:rsid w:val="00DD3EE9"/>
    <w:rsid w:val="00DD60AE"/>
    <w:rsid w:val="00DE5193"/>
    <w:rsid w:val="00DE66C0"/>
    <w:rsid w:val="00DE6E00"/>
    <w:rsid w:val="00DE76C2"/>
    <w:rsid w:val="00DF47C8"/>
    <w:rsid w:val="00E06193"/>
    <w:rsid w:val="00E14BFE"/>
    <w:rsid w:val="00E24953"/>
    <w:rsid w:val="00E275A7"/>
    <w:rsid w:val="00E3047E"/>
    <w:rsid w:val="00E408DD"/>
    <w:rsid w:val="00E5383C"/>
    <w:rsid w:val="00E574B6"/>
    <w:rsid w:val="00E6275C"/>
    <w:rsid w:val="00E62D64"/>
    <w:rsid w:val="00E67578"/>
    <w:rsid w:val="00E67B30"/>
    <w:rsid w:val="00E711C3"/>
    <w:rsid w:val="00E84593"/>
    <w:rsid w:val="00E859B4"/>
    <w:rsid w:val="00E86DC8"/>
    <w:rsid w:val="00E95328"/>
    <w:rsid w:val="00E96882"/>
    <w:rsid w:val="00EA4762"/>
    <w:rsid w:val="00EA48D7"/>
    <w:rsid w:val="00EA60E2"/>
    <w:rsid w:val="00EA6BF4"/>
    <w:rsid w:val="00EA6BF8"/>
    <w:rsid w:val="00EB6FD5"/>
    <w:rsid w:val="00EC1200"/>
    <w:rsid w:val="00EC3748"/>
    <w:rsid w:val="00EC62BF"/>
    <w:rsid w:val="00EC64FB"/>
    <w:rsid w:val="00EC6A81"/>
    <w:rsid w:val="00ED286B"/>
    <w:rsid w:val="00EE10F8"/>
    <w:rsid w:val="00EE1704"/>
    <w:rsid w:val="00EE7C51"/>
    <w:rsid w:val="00EF2B8B"/>
    <w:rsid w:val="00F00771"/>
    <w:rsid w:val="00F01BBE"/>
    <w:rsid w:val="00F03193"/>
    <w:rsid w:val="00F03E6B"/>
    <w:rsid w:val="00F046D2"/>
    <w:rsid w:val="00F05CF7"/>
    <w:rsid w:val="00F06C48"/>
    <w:rsid w:val="00F07691"/>
    <w:rsid w:val="00F07F6E"/>
    <w:rsid w:val="00F17EC4"/>
    <w:rsid w:val="00F214DE"/>
    <w:rsid w:val="00F24DA9"/>
    <w:rsid w:val="00F25D3D"/>
    <w:rsid w:val="00F2611A"/>
    <w:rsid w:val="00F3280F"/>
    <w:rsid w:val="00F34724"/>
    <w:rsid w:val="00F4542C"/>
    <w:rsid w:val="00F45677"/>
    <w:rsid w:val="00F4747D"/>
    <w:rsid w:val="00F53975"/>
    <w:rsid w:val="00F72CE0"/>
    <w:rsid w:val="00F9087E"/>
    <w:rsid w:val="00F9139F"/>
    <w:rsid w:val="00F92EE6"/>
    <w:rsid w:val="00F975FE"/>
    <w:rsid w:val="00FA3AF6"/>
    <w:rsid w:val="00FB1E9E"/>
    <w:rsid w:val="00FB4B2E"/>
    <w:rsid w:val="00FB6244"/>
    <w:rsid w:val="00FC25A5"/>
    <w:rsid w:val="00FC42C4"/>
    <w:rsid w:val="00FD0844"/>
    <w:rsid w:val="00FD6110"/>
    <w:rsid w:val="00FE414D"/>
    <w:rsid w:val="00FE45E3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4D105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/>
      <w:color w:val="2E74B5"/>
      <w:sz w:val="32"/>
    </w:rPr>
  </w:style>
  <w:style w:type="character" w:customStyle="1" w:styleId="20">
    <w:name w:val="Заголовок 2 Знак"/>
    <w:link w:val="2"/>
    <w:uiPriority w:val="99"/>
    <w:semiHidden/>
    <w:locked/>
    <w:rsid w:val="00830B30"/>
    <w:rPr>
      <w:rFonts w:ascii="Cambria" w:hAnsi="Cambria"/>
      <w:b/>
      <w:i/>
      <w:sz w:val="28"/>
      <w:lang w:eastAsia="en-US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  <w:lang w:eastAsia="ru-RU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sz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/>
      <w:sz w:val="18"/>
      <w:szCs w:val="18"/>
      <w:lang w:eastAsia="ru-RU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/>
      <w:sz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sz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  <w:rPr>
      <w:sz w:val="20"/>
      <w:szCs w:val="20"/>
    </w:rPr>
  </w:style>
  <w:style w:type="character" w:customStyle="1" w:styleId="af2">
    <w:name w:val="Основной текст Знак"/>
    <w:link w:val="af1"/>
    <w:uiPriority w:val="99"/>
    <w:locked/>
    <w:rsid w:val="00A53FA0"/>
    <w:rPr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A53FA0"/>
    <w:rPr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2">
    <w:name w:val="Без интервала1"/>
    <w:link w:val="af5"/>
    <w:uiPriority w:val="99"/>
    <w:rsid w:val="00997681"/>
    <w:rPr>
      <w:sz w:val="22"/>
      <w:lang w:val="en-US" w:eastAsia="en-US"/>
    </w:rPr>
  </w:style>
  <w:style w:type="character" w:customStyle="1" w:styleId="af5">
    <w:name w:val="Без интервала Знак"/>
    <w:link w:val="12"/>
    <w:uiPriority w:val="99"/>
    <w:locked/>
    <w:rsid w:val="00997681"/>
    <w:rPr>
      <w:sz w:val="22"/>
      <w:lang w:val="en-US" w:eastAsia="en-US"/>
    </w:rPr>
  </w:style>
  <w:style w:type="paragraph" w:customStyle="1" w:styleId="3">
    <w:name w:val="Абзац списка3"/>
    <w:basedOn w:val="a"/>
    <w:link w:val="ListParagraphChar"/>
    <w:uiPriority w:val="99"/>
    <w:rsid w:val="00C65E25"/>
    <w:pPr>
      <w:spacing w:after="0" w:line="240" w:lineRule="auto"/>
      <w:ind w:left="720"/>
      <w:contextualSpacing/>
      <w:jc w:val="both"/>
    </w:pPr>
    <w:rPr>
      <w:sz w:val="24"/>
      <w:szCs w:val="20"/>
      <w:lang w:eastAsia="ru-RU"/>
    </w:rPr>
  </w:style>
  <w:style w:type="character" w:customStyle="1" w:styleId="ListParagraphChar">
    <w:name w:val="List Paragraph Char"/>
    <w:link w:val="3"/>
    <w:uiPriority w:val="99"/>
    <w:locked/>
    <w:rsid w:val="00C65E25"/>
    <w:rPr>
      <w:rFonts w:ascii="Calibri" w:hAnsi="Calibri"/>
      <w:sz w:val="24"/>
      <w:lang w:val="ru-RU" w:eastAsia="ru-RU"/>
    </w:rPr>
  </w:style>
  <w:style w:type="paragraph" w:customStyle="1" w:styleId="ConsPlusCell">
    <w:name w:val="ConsPlusCell"/>
    <w:uiPriority w:val="99"/>
    <w:rsid w:val="00316A5B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21">
    <w:name w:val="Абзац списка2"/>
    <w:basedOn w:val="a"/>
    <w:uiPriority w:val="99"/>
    <w:rsid w:val="00307886"/>
    <w:pPr>
      <w:spacing w:after="200" w:line="276" w:lineRule="auto"/>
      <w:ind w:left="720"/>
    </w:pPr>
    <w:rPr>
      <w:rFonts w:eastAsia="Times New Roman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4D105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/>
      <w:color w:val="2E74B5"/>
      <w:sz w:val="32"/>
    </w:rPr>
  </w:style>
  <w:style w:type="character" w:customStyle="1" w:styleId="20">
    <w:name w:val="Заголовок 2 Знак"/>
    <w:link w:val="2"/>
    <w:uiPriority w:val="99"/>
    <w:semiHidden/>
    <w:locked/>
    <w:rsid w:val="00830B30"/>
    <w:rPr>
      <w:rFonts w:ascii="Cambria" w:hAnsi="Cambria"/>
      <w:b/>
      <w:i/>
      <w:sz w:val="28"/>
      <w:lang w:eastAsia="en-US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  <w:lang w:eastAsia="ru-RU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sz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/>
      <w:sz w:val="18"/>
      <w:szCs w:val="18"/>
      <w:lang w:eastAsia="ru-RU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/>
      <w:sz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sz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  <w:rPr>
      <w:sz w:val="20"/>
      <w:szCs w:val="20"/>
    </w:rPr>
  </w:style>
  <w:style w:type="character" w:customStyle="1" w:styleId="af2">
    <w:name w:val="Основной текст Знак"/>
    <w:link w:val="af1"/>
    <w:uiPriority w:val="99"/>
    <w:locked/>
    <w:rsid w:val="00A53FA0"/>
    <w:rPr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A53FA0"/>
    <w:rPr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2">
    <w:name w:val="Без интервала1"/>
    <w:link w:val="af5"/>
    <w:uiPriority w:val="99"/>
    <w:rsid w:val="00997681"/>
    <w:rPr>
      <w:sz w:val="22"/>
      <w:lang w:val="en-US" w:eastAsia="en-US"/>
    </w:rPr>
  </w:style>
  <w:style w:type="character" w:customStyle="1" w:styleId="af5">
    <w:name w:val="Без интервала Знак"/>
    <w:link w:val="12"/>
    <w:uiPriority w:val="99"/>
    <w:locked/>
    <w:rsid w:val="00997681"/>
    <w:rPr>
      <w:sz w:val="22"/>
      <w:lang w:val="en-US" w:eastAsia="en-US"/>
    </w:rPr>
  </w:style>
  <w:style w:type="paragraph" w:customStyle="1" w:styleId="3">
    <w:name w:val="Абзац списка3"/>
    <w:basedOn w:val="a"/>
    <w:link w:val="ListParagraphChar"/>
    <w:uiPriority w:val="99"/>
    <w:rsid w:val="00C65E25"/>
    <w:pPr>
      <w:spacing w:after="0" w:line="240" w:lineRule="auto"/>
      <w:ind w:left="720"/>
      <w:contextualSpacing/>
      <w:jc w:val="both"/>
    </w:pPr>
    <w:rPr>
      <w:sz w:val="24"/>
      <w:szCs w:val="20"/>
      <w:lang w:eastAsia="ru-RU"/>
    </w:rPr>
  </w:style>
  <w:style w:type="character" w:customStyle="1" w:styleId="ListParagraphChar">
    <w:name w:val="List Paragraph Char"/>
    <w:link w:val="3"/>
    <w:uiPriority w:val="99"/>
    <w:locked/>
    <w:rsid w:val="00C65E25"/>
    <w:rPr>
      <w:rFonts w:ascii="Calibri" w:hAnsi="Calibri"/>
      <w:sz w:val="24"/>
      <w:lang w:val="ru-RU" w:eastAsia="ru-RU"/>
    </w:rPr>
  </w:style>
  <w:style w:type="paragraph" w:customStyle="1" w:styleId="ConsPlusCell">
    <w:name w:val="ConsPlusCell"/>
    <w:uiPriority w:val="99"/>
    <w:rsid w:val="00316A5B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21">
    <w:name w:val="Абзац списка2"/>
    <w:basedOn w:val="a"/>
    <w:uiPriority w:val="99"/>
    <w:rsid w:val="00307886"/>
    <w:pPr>
      <w:spacing w:after="200" w:line="276" w:lineRule="auto"/>
      <w:ind w:left="720"/>
    </w:pPr>
    <w:rPr>
      <w:rFonts w:eastAsia="Times New Roman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1698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1078</TotalTime>
  <Pages>8</Pages>
  <Words>2626</Words>
  <Characters>14969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Александрова Татьяна Львовна</cp:lastModifiedBy>
  <cp:revision>8</cp:revision>
  <cp:lastPrinted>2021-02-10T13:00:00Z</cp:lastPrinted>
  <dcterms:created xsi:type="dcterms:W3CDTF">2021-02-09T08:46:00Z</dcterms:created>
  <dcterms:modified xsi:type="dcterms:W3CDTF">2022-07-05T17:49:00Z</dcterms:modified>
</cp:coreProperties>
</file>